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9720"/>
      </w:tblGrid>
      <w:tr w:rsidR="002E2EC6">
        <w:trPr>
          <w:trHeight w:val="2143"/>
        </w:trPr>
        <w:tc>
          <w:tcPr>
            <w:tcW w:w="9720" w:type="dxa"/>
            <w:shd w:val="clear" w:color="auto" w:fill="auto"/>
          </w:tcPr>
          <w:p w:rsidR="002E2EC6" w:rsidRPr="005A0F40" w:rsidRDefault="002E2EC6" w:rsidP="00DF067C">
            <w:pPr>
              <w:pStyle w:val="1"/>
              <w:rPr>
                <w:sz w:val="48"/>
              </w:rPr>
            </w:pPr>
            <w:r>
              <w:rPr>
                <w:b w:val="0"/>
              </w:rPr>
              <w:br w:type="page"/>
            </w:r>
            <w:r>
              <w:rPr>
                <w:b w:val="0"/>
                <w:sz w:val="18"/>
              </w:rPr>
              <w:br w:type="page"/>
            </w:r>
            <w:r w:rsidR="0066681F">
              <w:rPr>
                <w:noProof/>
                <w:lang w:eastAsia="bg-BG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908050" cy="1234440"/>
                  <wp:effectExtent l="19050" t="0" r="6350" b="0"/>
                  <wp:wrapSquare wrapText="bothSides"/>
                  <wp:docPr id="28" name="Картина 28" descr="Hris-ArhivGurkovo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ris-ArhivGurkovo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3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0F40">
              <w:rPr>
                <w:bCs/>
                <w:sz w:val="56"/>
              </w:rPr>
              <w:t>ОБЩИНА ГУРКОВО</w:t>
            </w:r>
          </w:p>
          <w:p w:rsidR="002E2EC6" w:rsidRDefault="002E2EC6" w:rsidP="00DF067C">
            <w:pPr>
              <w:jc w:val="center"/>
              <w:rPr>
                <w:b/>
                <w:sz w:val="22"/>
                <w:lang w:val="bg-BG"/>
              </w:rPr>
            </w:pPr>
            <w:r>
              <w:pict>
                <v:line id="_x0000_s1053" style="position:absolute;left:0;text-align:left;z-index:251656192" from="36.1pt,3.3pt" to="367.3pt,3.3pt" strokecolor="#396" strokeweight="2.25pt">
                  <w10:wrap anchorx="page"/>
                </v:line>
              </w:pict>
            </w:r>
          </w:p>
          <w:p w:rsidR="002E2EC6" w:rsidRDefault="002E2EC6" w:rsidP="00DF067C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гр. Гурково 6199, обл. Ст. Загора, бул. “Княз Ал. Батенберг” 3</w:t>
            </w:r>
          </w:p>
          <w:p w:rsidR="002E2EC6" w:rsidRPr="001E2B26" w:rsidRDefault="002E2EC6" w:rsidP="00DF067C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тел.: КМЕТ – 04331/ 2260, ГЛ.СЧЕТОВОДИТЕЛ </w:t>
            </w:r>
            <w:r w:rsidRPr="001E2B26">
              <w:rPr>
                <w:b/>
                <w:sz w:val="22"/>
                <w:lang w:val="bg-BG"/>
              </w:rPr>
              <w:t>– 04331/ 2084,</w:t>
            </w:r>
          </w:p>
          <w:p w:rsidR="002E2EC6" w:rsidRDefault="002E2EC6" w:rsidP="00DF067C">
            <w:pPr>
              <w:jc w:val="center"/>
              <w:rPr>
                <w:b/>
                <w:kern w:val="20"/>
                <w:sz w:val="22"/>
              </w:rPr>
            </w:pPr>
            <w:r>
              <w:rPr>
                <w:sz w:val="22"/>
              </w:rPr>
              <w:t xml:space="preserve">ФАКС 04331/ 2884, e-mail: </w:t>
            </w:r>
            <w:hyperlink r:id="rId6" w:history="1">
              <w:r>
                <w:rPr>
                  <w:rStyle w:val="a3"/>
                  <w:sz w:val="22"/>
                </w:rPr>
                <w:t>gurkovo_obs@abv.bg</w:t>
              </w:r>
            </w:hyperlink>
          </w:p>
          <w:p w:rsidR="002E2EC6" w:rsidRDefault="002E2EC6" w:rsidP="00DF067C">
            <w:pPr>
              <w:pStyle w:val="a4"/>
              <w:rPr>
                <w:b w:val="0"/>
                <w:kern w:val="20"/>
                <w:sz w:val="22"/>
              </w:rPr>
            </w:pPr>
          </w:p>
          <w:p w:rsidR="002E2EC6" w:rsidRDefault="002E2EC6" w:rsidP="00DF067C"/>
        </w:tc>
      </w:tr>
    </w:tbl>
    <w:p w:rsidR="002E2EC6" w:rsidRPr="005B6537" w:rsidRDefault="002E2EC6" w:rsidP="002E2EC6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5B653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2E2EC6" w:rsidRDefault="002E2EC6" w:rsidP="002E2EC6">
      <w:pPr>
        <w:jc w:val="center"/>
        <w:rPr>
          <w:b/>
          <w:sz w:val="28"/>
          <w:szCs w:val="28"/>
          <w:lang w:val="bg-BG"/>
        </w:rPr>
      </w:pPr>
    </w:p>
    <w:p w:rsidR="002E2EC6" w:rsidRPr="005B6537" w:rsidRDefault="002E2EC6" w:rsidP="002E2EC6">
      <w:pPr>
        <w:jc w:val="center"/>
        <w:rPr>
          <w:b/>
          <w:sz w:val="28"/>
          <w:szCs w:val="28"/>
          <w:lang w:val="bg-BG"/>
        </w:rPr>
      </w:pPr>
      <w:r w:rsidRPr="005B6537">
        <w:rPr>
          <w:b/>
          <w:sz w:val="28"/>
          <w:szCs w:val="28"/>
          <w:lang w:val="bg-BG"/>
        </w:rPr>
        <w:t xml:space="preserve">№ </w:t>
      </w:r>
      <w:r w:rsidR="0066681F">
        <w:rPr>
          <w:b/>
          <w:sz w:val="28"/>
          <w:szCs w:val="28"/>
          <w:lang w:val="ru-RU"/>
        </w:rPr>
        <w:t>З-27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 xml:space="preserve">/ </w:t>
      </w:r>
      <w:r w:rsidR="004A1E62">
        <w:rPr>
          <w:b/>
          <w:sz w:val="28"/>
          <w:szCs w:val="28"/>
          <w:lang w:val="en-US"/>
        </w:rPr>
        <w:t>14</w:t>
      </w:r>
      <w:r w:rsidR="00960A13">
        <w:rPr>
          <w:b/>
          <w:sz w:val="28"/>
          <w:szCs w:val="28"/>
          <w:lang w:val="en-US"/>
        </w:rPr>
        <w:t>.01.2020</w:t>
      </w:r>
      <w:r w:rsidRPr="005B6537">
        <w:rPr>
          <w:b/>
          <w:sz w:val="28"/>
          <w:szCs w:val="28"/>
          <w:lang w:val="bg-BG"/>
        </w:rPr>
        <w:t xml:space="preserve"> г.</w:t>
      </w:r>
      <w:r>
        <w:rPr>
          <w:b/>
          <w:sz w:val="28"/>
          <w:szCs w:val="28"/>
          <w:lang w:val="bg-BG"/>
        </w:rPr>
        <w:t xml:space="preserve">, </w:t>
      </w:r>
      <w:r w:rsidRPr="005B6537">
        <w:rPr>
          <w:b/>
          <w:sz w:val="28"/>
          <w:szCs w:val="28"/>
          <w:lang w:val="bg-BG"/>
        </w:rPr>
        <w:t>гр.</w:t>
      </w:r>
      <w:r>
        <w:rPr>
          <w:b/>
          <w:sz w:val="28"/>
          <w:szCs w:val="28"/>
          <w:lang w:val="bg-BG"/>
        </w:rPr>
        <w:t xml:space="preserve"> </w:t>
      </w:r>
      <w:r w:rsidRPr="005B6537">
        <w:rPr>
          <w:b/>
          <w:sz w:val="28"/>
          <w:szCs w:val="28"/>
          <w:lang w:val="bg-BG"/>
        </w:rPr>
        <w:t xml:space="preserve">Гурково, </w:t>
      </w:r>
    </w:p>
    <w:p w:rsidR="002E2EC6" w:rsidRPr="001E2B26" w:rsidRDefault="002E2EC6" w:rsidP="002E2EC6">
      <w:pPr>
        <w:jc w:val="both"/>
        <w:rPr>
          <w:b/>
          <w:lang w:val="bg-BG"/>
        </w:rPr>
      </w:pPr>
    </w:p>
    <w:p w:rsidR="00960A13" w:rsidRPr="00557F59" w:rsidRDefault="00960A13" w:rsidP="00960A13">
      <w:pPr>
        <w:pStyle w:val="a5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>чл. 14, ал.1-3 от Закона за общинската собственост,</w:t>
      </w:r>
      <w:r w:rsidRPr="00557F59">
        <w:rPr>
          <w:sz w:val="22"/>
          <w:szCs w:val="24"/>
        </w:rPr>
        <w:t xml:space="preserve"> чл. 20 от Наредбата за реда за придобиване, управление и разпореждане с имоти и вещи – общинска собственост</w:t>
      </w:r>
      <w:r>
        <w:rPr>
          <w:sz w:val="22"/>
        </w:rPr>
        <w:t xml:space="preserve"> и на основание Решение № </w:t>
      </w:r>
      <w:r>
        <w:rPr>
          <w:sz w:val="22"/>
          <w:lang w:val="en-US"/>
        </w:rPr>
        <w:t>20</w:t>
      </w:r>
      <w:r w:rsidRPr="00557F59">
        <w:rPr>
          <w:sz w:val="22"/>
        </w:rPr>
        <w:t xml:space="preserve"> / </w:t>
      </w:r>
      <w:r>
        <w:rPr>
          <w:sz w:val="22"/>
          <w:lang w:val="en-US"/>
        </w:rPr>
        <w:t>19.12.2019</w:t>
      </w:r>
      <w:r w:rsidRPr="00557F59">
        <w:rPr>
          <w:sz w:val="22"/>
        </w:rPr>
        <w:t>г. на Общински съвет- Гурково</w:t>
      </w:r>
    </w:p>
    <w:p w:rsidR="00960A13" w:rsidRPr="00557F59" w:rsidRDefault="00960A13" w:rsidP="00960A13">
      <w:pPr>
        <w:pStyle w:val="a5"/>
        <w:rPr>
          <w:sz w:val="22"/>
        </w:rPr>
      </w:pPr>
    </w:p>
    <w:p w:rsidR="00960A13" w:rsidRPr="00557F59" w:rsidRDefault="00960A13" w:rsidP="00960A13">
      <w:pPr>
        <w:jc w:val="center"/>
        <w:rPr>
          <w:b/>
          <w:sz w:val="26"/>
          <w:lang w:val="bg-BG"/>
        </w:rPr>
      </w:pPr>
      <w:r w:rsidRPr="00557F59">
        <w:rPr>
          <w:b/>
          <w:sz w:val="26"/>
          <w:lang w:val="bg-BG"/>
        </w:rPr>
        <w:t>Н  А  Р  Е  Ж  Д  А  М:</w:t>
      </w:r>
    </w:p>
    <w:p w:rsidR="00960A13" w:rsidRPr="00557F59" w:rsidRDefault="00960A13" w:rsidP="00960A13">
      <w:pPr>
        <w:ind w:firstLine="709"/>
        <w:jc w:val="both"/>
        <w:rPr>
          <w:b/>
          <w:sz w:val="18"/>
          <w:lang w:val="bg-BG"/>
        </w:rPr>
      </w:pPr>
    </w:p>
    <w:p w:rsidR="00960A13" w:rsidRDefault="00960A13" w:rsidP="00960A13">
      <w:pPr>
        <w:pStyle w:val="20"/>
        <w:ind w:firstLine="709"/>
        <w:rPr>
          <w:sz w:val="22"/>
          <w:szCs w:val="24"/>
        </w:rPr>
      </w:pPr>
      <w:r w:rsidRPr="00557F59">
        <w:rPr>
          <w:sz w:val="22"/>
        </w:rPr>
        <w:t>1</w:t>
      </w:r>
      <w:r w:rsidRPr="00557F59">
        <w:rPr>
          <w:sz w:val="22"/>
          <w:szCs w:val="24"/>
        </w:rPr>
        <w:t xml:space="preserve">. Да се организира и проведе публичен търг с явно наддаване </w:t>
      </w:r>
      <w:r w:rsidRPr="00557F59">
        <w:rPr>
          <w:b/>
          <w:sz w:val="22"/>
          <w:szCs w:val="24"/>
        </w:rPr>
        <w:t xml:space="preserve">за отдаване под наем за срок от </w:t>
      </w:r>
      <w:r>
        <w:rPr>
          <w:b/>
          <w:sz w:val="22"/>
          <w:szCs w:val="24"/>
          <w:lang w:val="en-US"/>
        </w:rPr>
        <w:t>3</w:t>
      </w:r>
      <w:r>
        <w:rPr>
          <w:b/>
          <w:sz w:val="22"/>
          <w:szCs w:val="24"/>
        </w:rPr>
        <w:t xml:space="preserve"> /три</w:t>
      </w:r>
      <w:r w:rsidRPr="00557F59">
        <w:rPr>
          <w:b/>
          <w:sz w:val="22"/>
          <w:szCs w:val="24"/>
        </w:rPr>
        <w:t>/ години</w:t>
      </w:r>
      <w:r w:rsidRPr="00557F59">
        <w:rPr>
          <w:sz w:val="22"/>
          <w:szCs w:val="24"/>
        </w:rPr>
        <w:t xml:space="preserve">, </w:t>
      </w:r>
      <w:r>
        <w:rPr>
          <w:sz w:val="22"/>
          <w:szCs w:val="24"/>
        </w:rPr>
        <w:t>на недвижим имот – частна общинска собственост, представляващ:</w:t>
      </w:r>
    </w:p>
    <w:p w:rsidR="00960A13" w:rsidRDefault="00960A13" w:rsidP="00960A13">
      <w:pPr>
        <w:pStyle w:val="20"/>
        <w:rPr>
          <w:szCs w:val="24"/>
        </w:rPr>
      </w:pPr>
      <w:r>
        <w:rPr>
          <w:szCs w:val="24"/>
        </w:rPr>
        <w:t>Самостоятелен обект в сграда</w:t>
      </w:r>
      <w:r w:rsidRPr="009F5DCD">
        <w:rPr>
          <w:szCs w:val="24"/>
        </w:rPr>
        <w:t xml:space="preserve"> с </w:t>
      </w:r>
      <w:r w:rsidRPr="009F5DCD">
        <w:rPr>
          <w:b/>
          <w:szCs w:val="24"/>
        </w:rPr>
        <w:t>идентификатор 22767.501.449.2.</w:t>
      </w:r>
      <w:r>
        <w:rPr>
          <w:b/>
          <w:szCs w:val="24"/>
        </w:rPr>
        <w:t>2</w:t>
      </w:r>
      <w:r w:rsidRPr="009F5DCD">
        <w:rPr>
          <w:szCs w:val="24"/>
        </w:rPr>
        <w:t>,</w:t>
      </w:r>
      <w:r w:rsidRPr="009F5DCD">
        <w:rPr>
          <w:bCs/>
          <w:szCs w:val="24"/>
        </w:rPr>
        <w:t xml:space="preserve"> </w:t>
      </w:r>
      <w:r w:rsidRPr="009F5DCD">
        <w:rPr>
          <w:szCs w:val="24"/>
        </w:rPr>
        <w:t xml:space="preserve">площ от </w:t>
      </w:r>
      <w:r>
        <w:rPr>
          <w:szCs w:val="24"/>
        </w:rPr>
        <w:br/>
      </w:r>
      <w:r w:rsidRPr="009F5DCD">
        <w:rPr>
          <w:b/>
          <w:szCs w:val="24"/>
        </w:rPr>
        <w:t>50 кв.м.</w:t>
      </w:r>
      <w:r w:rsidRPr="009F5DCD">
        <w:rPr>
          <w:szCs w:val="24"/>
        </w:rPr>
        <w:t xml:space="preserve"> /петдесет кв.м/</w:t>
      </w:r>
      <w:r>
        <w:rPr>
          <w:szCs w:val="24"/>
        </w:rPr>
        <w:t>,</w:t>
      </w:r>
      <w:r w:rsidRPr="009F5DCD">
        <w:rPr>
          <w:szCs w:val="24"/>
        </w:rPr>
        <w:t xml:space="preserve"> </w:t>
      </w:r>
      <w:r>
        <w:rPr>
          <w:szCs w:val="24"/>
        </w:rPr>
        <w:t xml:space="preserve">брой нива на обекта: </w:t>
      </w:r>
      <w:r w:rsidRPr="00AC2BBD">
        <w:rPr>
          <w:b/>
          <w:szCs w:val="24"/>
        </w:rPr>
        <w:t>1</w:t>
      </w:r>
      <w:r>
        <w:rPr>
          <w:szCs w:val="24"/>
        </w:rPr>
        <w:t xml:space="preserve"> /едно/, </w:t>
      </w:r>
      <w:r w:rsidRPr="009F5DCD">
        <w:rPr>
          <w:szCs w:val="24"/>
        </w:rPr>
        <w:t>с п</w:t>
      </w:r>
      <w:r w:rsidRPr="009F5DCD">
        <w:rPr>
          <w:bCs/>
          <w:szCs w:val="24"/>
        </w:rPr>
        <w:t xml:space="preserve">редназначение: </w:t>
      </w:r>
      <w:r w:rsidRPr="00642F17">
        <w:rPr>
          <w:b/>
          <w:bCs/>
          <w:szCs w:val="24"/>
        </w:rPr>
        <w:t xml:space="preserve">За търговска дейност </w:t>
      </w:r>
      <w:r>
        <w:rPr>
          <w:bCs/>
          <w:szCs w:val="24"/>
        </w:rPr>
        <w:t xml:space="preserve">- </w:t>
      </w:r>
      <w:r w:rsidRPr="009F5DCD">
        <w:rPr>
          <w:b/>
          <w:bCs/>
          <w:szCs w:val="24"/>
        </w:rPr>
        <w:t>АПТЕКА</w:t>
      </w:r>
      <w:r w:rsidRPr="009F5DCD">
        <w:rPr>
          <w:szCs w:val="24"/>
        </w:rPr>
        <w:t xml:space="preserve">, </w:t>
      </w:r>
      <w:r>
        <w:rPr>
          <w:szCs w:val="24"/>
        </w:rPr>
        <w:t>находящ се в сграда /</w:t>
      </w:r>
      <w:r w:rsidRPr="009F5DCD">
        <w:rPr>
          <w:szCs w:val="24"/>
        </w:rPr>
        <w:t>бивша Автоспирка</w:t>
      </w:r>
      <w:r>
        <w:rPr>
          <w:szCs w:val="24"/>
        </w:rPr>
        <w:t>/</w:t>
      </w:r>
      <w:r w:rsidRPr="009F5DCD">
        <w:rPr>
          <w:szCs w:val="24"/>
        </w:rPr>
        <w:t xml:space="preserve"> цялата с </w:t>
      </w:r>
      <w:r w:rsidRPr="00AC2BBD">
        <w:rPr>
          <w:b/>
          <w:szCs w:val="24"/>
        </w:rPr>
        <w:t xml:space="preserve">идентификатор </w:t>
      </w:r>
      <w:r w:rsidRPr="009F5DCD">
        <w:rPr>
          <w:b/>
          <w:szCs w:val="24"/>
        </w:rPr>
        <w:t>22767.501.449.2</w:t>
      </w:r>
      <w:r>
        <w:rPr>
          <w:b/>
          <w:szCs w:val="24"/>
        </w:rPr>
        <w:t>,</w:t>
      </w:r>
      <w:r w:rsidRPr="009F5DCD">
        <w:rPr>
          <w:szCs w:val="24"/>
        </w:rPr>
        <w:t xml:space="preserve"> със застроена площ </w:t>
      </w:r>
      <w:r w:rsidRPr="009F5DCD">
        <w:rPr>
          <w:b/>
          <w:szCs w:val="24"/>
        </w:rPr>
        <w:t>152 кв.м.</w:t>
      </w:r>
      <w:r w:rsidRPr="009F5DCD">
        <w:rPr>
          <w:szCs w:val="24"/>
        </w:rPr>
        <w:t xml:space="preserve"> </w:t>
      </w:r>
      <w:r>
        <w:rPr>
          <w:szCs w:val="24"/>
        </w:rPr>
        <w:t xml:space="preserve">с предназначение: Друг вид обществена сграда </w:t>
      </w:r>
      <w:r w:rsidRPr="009F5DCD">
        <w:rPr>
          <w:szCs w:val="24"/>
        </w:rPr>
        <w:t xml:space="preserve">построена в поземлен имот с идентификатор </w:t>
      </w:r>
      <w:r w:rsidRPr="009F5DCD">
        <w:rPr>
          <w:b/>
          <w:szCs w:val="24"/>
        </w:rPr>
        <w:t>22767.501.449</w:t>
      </w:r>
      <w:r w:rsidRPr="009F5DCD">
        <w:rPr>
          <w:szCs w:val="24"/>
        </w:rPr>
        <w:t xml:space="preserve"> по кадастралната карта на с. Паничерево, община Гурково, </w:t>
      </w:r>
      <w:r w:rsidRPr="009F5DCD">
        <w:rPr>
          <w:bCs/>
          <w:szCs w:val="24"/>
        </w:rPr>
        <w:t xml:space="preserve">одобрен със заповед РД – 18 - 37 / 25.06.2010 г. на Изп. директор на АГКК, с площ  </w:t>
      </w:r>
      <w:r w:rsidRPr="009F5DCD">
        <w:rPr>
          <w:b/>
          <w:bCs/>
          <w:szCs w:val="24"/>
        </w:rPr>
        <w:t>989 кв.м.</w:t>
      </w:r>
      <w:r w:rsidRPr="009F5DCD">
        <w:rPr>
          <w:b/>
          <w:szCs w:val="24"/>
        </w:rPr>
        <w:t>.,</w:t>
      </w:r>
      <w:r w:rsidRPr="009F5DCD">
        <w:rPr>
          <w:szCs w:val="24"/>
        </w:rPr>
        <w:t xml:space="preserve"> при граници на целия имот</w:t>
      </w:r>
      <w:r w:rsidRPr="009F5DCD">
        <w:rPr>
          <w:bCs/>
          <w:szCs w:val="24"/>
        </w:rPr>
        <w:t>: 22767.501.451, 22767.501.450, 22767.720, 22767.501.715, 22767.501.762</w:t>
      </w:r>
      <w:r>
        <w:rPr>
          <w:szCs w:val="24"/>
        </w:rPr>
        <w:t>.</w:t>
      </w:r>
    </w:p>
    <w:p w:rsidR="00960A13" w:rsidRPr="00557F59" w:rsidRDefault="00960A13" w:rsidP="00960A13">
      <w:pPr>
        <w:pStyle w:val="20"/>
        <w:ind w:firstLine="709"/>
        <w:rPr>
          <w:sz w:val="22"/>
          <w:szCs w:val="24"/>
        </w:rPr>
      </w:pPr>
      <w:r w:rsidRPr="00557F59">
        <w:rPr>
          <w:sz w:val="22"/>
          <w:szCs w:val="24"/>
        </w:rPr>
        <w:t>2. Условия на търга:</w:t>
      </w:r>
    </w:p>
    <w:p w:rsidR="00960A13" w:rsidRPr="00557F59" w:rsidRDefault="00960A13" w:rsidP="00960A13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2.1. Обекта е за отдаване под наем за срок от </w:t>
      </w:r>
      <w:r>
        <w:rPr>
          <w:b/>
          <w:sz w:val="22"/>
          <w:szCs w:val="24"/>
          <w:lang w:val="bg-BG"/>
        </w:rPr>
        <w:t>3</w:t>
      </w:r>
      <w:r w:rsidRPr="00557F59">
        <w:rPr>
          <w:sz w:val="22"/>
          <w:szCs w:val="24"/>
          <w:lang w:val="bg-BG"/>
        </w:rPr>
        <w:t xml:space="preserve">/ </w:t>
      </w:r>
      <w:r>
        <w:rPr>
          <w:sz w:val="22"/>
          <w:szCs w:val="24"/>
          <w:lang w:val="bg-BG"/>
        </w:rPr>
        <w:t>три</w:t>
      </w:r>
      <w:r w:rsidRPr="00557F59">
        <w:rPr>
          <w:sz w:val="22"/>
          <w:szCs w:val="24"/>
          <w:lang w:val="bg-BG"/>
        </w:rPr>
        <w:t>/ години;</w:t>
      </w:r>
    </w:p>
    <w:p w:rsidR="00960A13" w:rsidRPr="00557F59" w:rsidRDefault="00960A13" w:rsidP="00960A13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2.2. Начална тръжна цена – </w:t>
      </w:r>
      <w:r w:rsidR="00851899" w:rsidRPr="00851899">
        <w:rPr>
          <w:b/>
          <w:sz w:val="22"/>
          <w:szCs w:val="24"/>
          <w:lang w:val="bg-BG"/>
        </w:rPr>
        <w:t>1</w:t>
      </w:r>
      <w:r>
        <w:rPr>
          <w:b/>
          <w:sz w:val="22"/>
          <w:szCs w:val="24"/>
          <w:lang w:val="bg-BG"/>
        </w:rPr>
        <w:t>50</w:t>
      </w:r>
      <w:r w:rsidRPr="00557F59">
        <w:rPr>
          <w:b/>
          <w:sz w:val="22"/>
          <w:szCs w:val="24"/>
          <w:lang w:val="bg-BG"/>
        </w:rPr>
        <w:t>.00 лв. /</w:t>
      </w:r>
      <w:r w:rsidR="00851899">
        <w:rPr>
          <w:b/>
          <w:sz w:val="22"/>
          <w:szCs w:val="24"/>
          <w:lang w:val="bg-BG"/>
        </w:rPr>
        <w:t xml:space="preserve">сто и </w:t>
      </w:r>
      <w:r>
        <w:rPr>
          <w:b/>
          <w:sz w:val="22"/>
          <w:szCs w:val="24"/>
          <w:lang w:val="bg-BG"/>
        </w:rPr>
        <w:t>петдесет</w:t>
      </w:r>
      <w:r w:rsidRPr="00557F59">
        <w:rPr>
          <w:b/>
          <w:sz w:val="22"/>
          <w:szCs w:val="24"/>
          <w:lang w:val="bg-BG"/>
        </w:rPr>
        <w:t xml:space="preserve"> лв./, без ДДС </w:t>
      </w:r>
      <w:r>
        <w:rPr>
          <w:b/>
          <w:sz w:val="22"/>
          <w:szCs w:val="24"/>
          <w:lang w:val="bg-BG"/>
        </w:rPr>
        <w:t>месечен</w:t>
      </w:r>
      <w:r w:rsidRPr="00557F59">
        <w:rPr>
          <w:b/>
          <w:sz w:val="22"/>
          <w:szCs w:val="24"/>
          <w:lang w:val="bg-BG"/>
        </w:rPr>
        <w:t xml:space="preserve"> наем</w:t>
      </w:r>
      <w:r w:rsidRPr="00557F59">
        <w:rPr>
          <w:sz w:val="22"/>
          <w:szCs w:val="24"/>
          <w:lang w:val="bg-BG"/>
        </w:rPr>
        <w:t>;</w:t>
      </w:r>
    </w:p>
    <w:p w:rsidR="00960A13" w:rsidRPr="00557F59" w:rsidRDefault="00960A13" w:rsidP="00960A13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2.3. Стъпка за наддаване – </w:t>
      </w:r>
      <w:r w:rsidRPr="00557F59">
        <w:rPr>
          <w:b/>
          <w:sz w:val="22"/>
          <w:szCs w:val="24"/>
          <w:lang w:val="bg-BG"/>
        </w:rPr>
        <w:t>10 %;</w:t>
      </w:r>
    </w:p>
    <w:p w:rsidR="00960A13" w:rsidRPr="00557F59" w:rsidRDefault="00960A13" w:rsidP="00960A13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2.4. Депозит за участие – </w:t>
      </w:r>
      <w:r w:rsidR="00851899">
        <w:rPr>
          <w:b/>
          <w:sz w:val="22"/>
          <w:szCs w:val="24"/>
          <w:lang w:val="bg-BG"/>
        </w:rPr>
        <w:t>165</w:t>
      </w:r>
      <w:r w:rsidRPr="00557F59">
        <w:rPr>
          <w:b/>
          <w:sz w:val="22"/>
          <w:szCs w:val="24"/>
          <w:lang w:val="bg-BG"/>
        </w:rPr>
        <w:t>,00 лв.;</w:t>
      </w:r>
    </w:p>
    <w:p w:rsidR="00960A13" w:rsidRPr="00557F59" w:rsidRDefault="00960A13" w:rsidP="00960A13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2.5. Тръжни книжа - </w:t>
      </w:r>
      <w:r w:rsidRPr="00557F59">
        <w:rPr>
          <w:b/>
          <w:sz w:val="22"/>
          <w:szCs w:val="24"/>
          <w:lang w:val="bg-BG"/>
        </w:rPr>
        <w:t>30,00 лв</w:t>
      </w:r>
      <w:r w:rsidRPr="00557F59">
        <w:rPr>
          <w:sz w:val="22"/>
          <w:szCs w:val="24"/>
          <w:lang w:val="bg-BG"/>
        </w:rPr>
        <w:t>.;</w:t>
      </w:r>
    </w:p>
    <w:p w:rsidR="0097133A" w:rsidRPr="00557F59" w:rsidRDefault="0097133A" w:rsidP="0097133A">
      <w:pPr>
        <w:ind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 xml:space="preserve">2.6. Търгът да се проведе на </w:t>
      </w:r>
      <w:r>
        <w:rPr>
          <w:b/>
          <w:sz w:val="22"/>
          <w:lang w:val="en-US"/>
        </w:rPr>
        <w:t>19</w:t>
      </w:r>
      <w:r>
        <w:rPr>
          <w:b/>
          <w:sz w:val="22"/>
          <w:lang w:val="bg-BG"/>
        </w:rPr>
        <w:t>.02.2020</w:t>
      </w:r>
      <w:r w:rsidRPr="00557F59">
        <w:rPr>
          <w:b/>
          <w:sz w:val="22"/>
          <w:lang w:val="bg-BG"/>
        </w:rPr>
        <w:t>г. от</w:t>
      </w:r>
      <w:r w:rsidRPr="00557F59">
        <w:rPr>
          <w:sz w:val="22"/>
          <w:lang w:val="bg-BG"/>
        </w:rPr>
        <w:t xml:space="preserve"> </w:t>
      </w:r>
      <w:r>
        <w:rPr>
          <w:b/>
          <w:sz w:val="22"/>
          <w:lang w:val="en-US"/>
        </w:rPr>
        <w:t>10.45</w:t>
      </w:r>
      <w:r w:rsidRPr="00557F59">
        <w:rPr>
          <w:b/>
          <w:sz w:val="22"/>
          <w:lang w:val="bg-BG"/>
        </w:rPr>
        <w:t xml:space="preserve"> часа</w:t>
      </w:r>
      <w:r w:rsidRPr="00557F59">
        <w:rPr>
          <w:sz w:val="22"/>
          <w:lang w:val="bg-BG"/>
        </w:rPr>
        <w:t xml:space="preserve"> в Общинска администрация </w:t>
      </w:r>
      <w:r>
        <w:rPr>
          <w:sz w:val="22"/>
          <w:lang w:val="bg-BG"/>
        </w:rPr>
        <w:br/>
      </w:r>
      <w:r w:rsidRPr="00557F59">
        <w:rPr>
          <w:sz w:val="22"/>
          <w:lang w:val="bg-BG"/>
        </w:rPr>
        <w:t>гр. Гурково ет.2, ст. №6.</w:t>
      </w:r>
    </w:p>
    <w:p w:rsidR="0097133A" w:rsidRPr="00557F59" w:rsidRDefault="0097133A" w:rsidP="0097133A">
      <w:pPr>
        <w:ind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>2.7. Дати за оглед на имота: Всеки работен ден от 8,00 до 17,00 часа, до датата предхождаща датата на търга.</w:t>
      </w:r>
    </w:p>
    <w:p w:rsidR="0097133A" w:rsidRPr="00557F59" w:rsidRDefault="0097133A" w:rsidP="0097133A">
      <w:pPr>
        <w:ind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 xml:space="preserve">2.8. Желаещите да  участват в търга могат да закупят тръжни книжа до </w:t>
      </w:r>
      <w:r>
        <w:rPr>
          <w:sz w:val="22"/>
          <w:lang w:val="en-US"/>
        </w:rPr>
        <w:t>18.02.2020</w:t>
      </w:r>
      <w:r w:rsidRPr="00557F59">
        <w:rPr>
          <w:sz w:val="22"/>
          <w:lang w:val="bg-BG"/>
        </w:rPr>
        <w:t xml:space="preserve">г. в стая № 7, ет.2 на Общинска администрация. Депозита се плаща в касата на Общината до 16, 00 часа на </w:t>
      </w:r>
      <w:r>
        <w:rPr>
          <w:sz w:val="22"/>
          <w:lang w:val="en-US"/>
        </w:rPr>
        <w:t>18.02.2020</w:t>
      </w:r>
      <w:r w:rsidRPr="00557F59">
        <w:rPr>
          <w:sz w:val="22"/>
          <w:lang w:val="bg-BG"/>
        </w:rPr>
        <w:t xml:space="preserve">г. Документи за участие се подават в стая № 10 на ет. 2 /деловодство/ на Общинска администрация до16,30 часа на </w:t>
      </w:r>
      <w:r>
        <w:rPr>
          <w:sz w:val="22"/>
          <w:lang w:val="en-US"/>
        </w:rPr>
        <w:t>18.02.2020</w:t>
      </w:r>
      <w:r w:rsidRPr="00557F59">
        <w:rPr>
          <w:sz w:val="22"/>
          <w:lang w:val="bg-BG"/>
        </w:rPr>
        <w:t>г.</w:t>
      </w:r>
    </w:p>
    <w:p w:rsidR="0097133A" w:rsidRDefault="0097133A" w:rsidP="0097133A">
      <w:pPr>
        <w:ind w:firstLine="709"/>
        <w:jc w:val="both"/>
        <w:rPr>
          <w:b/>
          <w:sz w:val="24"/>
          <w:lang w:val="bg-BG"/>
        </w:rPr>
      </w:pPr>
      <w:r>
        <w:rPr>
          <w:sz w:val="24"/>
          <w:lang w:val="bg-BG"/>
        </w:rPr>
        <w:t>При липса на участници за посочената дата, следващият търг да се проведе на 27.02.2020 г. при същите условия, като депозитите да се приемат до 26.02.2020г. включително.</w:t>
      </w:r>
    </w:p>
    <w:p w:rsidR="00960A13" w:rsidRPr="00557F59" w:rsidRDefault="00960A13" w:rsidP="00960A13">
      <w:pPr>
        <w:ind w:firstLine="709"/>
        <w:jc w:val="both"/>
        <w:rPr>
          <w:b/>
          <w:sz w:val="22"/>
          <w:lang w:val="bg-BG"/>
        </w:rPr>
      </w:pPr>
      <w:r w:rsidRPr="00557F59">
        <w:rPr>
          <w:b/>
          <w:sz w:val="22"/>
          <w:lang w:val="bg-BG"/>
        </w:rPr>
        <w:t>Настоящата заповед да се доведе до знанието на заинтересованите лица за сведение и изпълнение.</w:t>
      </w:r>
    </w:p>
    <w:p w:rsidR="00960A13" w:rsidRDefault="00960A13" w:rsidP="00960A13">
      <w:pPr>
        <w:ind w:firstLine="709"/>
        <w:jc w:val="both"/>
        <w:rPr>
          <w:b/>
          <w:sz w:val="22"/>
          <w:lang w:val="en-US"/>
        </w:rPr>
      </w:pPr>
    </w:p>
    <w:p w:rsidR="00A33C2B" w:rsidRDefault="00A33C2B" w:rsidP="00960A13">
      <w:pPr>
        <w:ind w:firstLine="709"/>
        <w:jc w:val="both"/>
        <w:rPr>
          <w:b/>
          <w:sz w:val="22"/>
          <w:lang w:val="en-US"/>
        </w:rPr>
      </w:pPr>
    </w:p>
    <w:p w:rsidR="002E2EC6" w:rsidRDefault="002E2EC6" w:rsidP="002E2EC6">
      <w:pPr>
        <w:ind w:firstLine="709"/>
        <w:jc w:val="both"/>
        <w:rPr>
          <w:b/>
          <w:sz w:val="24"/>
          <w:lang w:val="bg-BG"/>
        </w:rPr>
      </w:pPr>
    </w:p>
    <w:p w:rsidR="00960A13" w:rsidRPr="00792F86" w:rsidRDefault="00960A13" w:rsidP="00960A13">
      <w:pPr>
        <w:rPr>
          <w:b/>
          <w:lang w:val="bg-BG"/>
        </w:rPr>
      </w:pPr>
      <w:r>
        <w:rPr>
          <w:b/>
          <w:lang w:val="bg-BG"/>
        </w:rPr>
        <w:t>МАРИАН ЦОНЕВ</w:t>
      </w:r>
    </w:p>
    <w:p w:rsidR="00960A13" w:rsidRDefault="00960A13" w:rsidP="00960A13">
      <w:pPr>
        <w:rPr>
          <w:b/>
          <w:lang w:val="bg-BG"/>
        </w:rPr>
      </w:pPr>
      <w:r w:rsidRPr="00792F86">
        <w:rPr>
          <w:b/>
          <w:lang w:val="bg-BG"/>
        </w:rPr>
        <w:t>КМЕТ НА ОБЩИНА ГУРКОВО</w:t>
      </w:r>
    </w:p>
    <w:p w:rsidR="00960A13" w:rsidRDefault="00960A13" w:rsidP="00960A13">
      <w:pPr>
        <w:pStyle w:val="3"/>
        <w:rPr>
          <w:b/>
          <w:caps/>
          <w:szCs w:val="24"/>
        </w:rPr>
      </w:pPr>
    </w:p>
    <w:p w:rsidR="00960A13" w:rsidRPr="008948EC" w:rsidRDefault="00960A13" w:rsidP="00960A13">
      <w:pPr>
        <w:pStyle w:val="3"/>
        <w:rPr>
          <w:b/>
          <w:caps/>
          <w:szCs w:val="24"/>
        </w:rPr>
      </w:pPr>
    </w:p>
    <w:p w:rsidR="00851899" w:rsidRDefault="00960A13" w:rsidP="00960A13">
      <w:pPr>
        <w:pStyle w:val="3"/>
        <w:rPr>
          <w:b/>
          <w:caps/>
          <w:szCs w:val="24"/>
        </w:rPr>
      </w:pPr>
      <w:r w:rsidRPr="00773F14">
        <w:rPr>
          <w:b/>
          <w:caps/>
          <w:szCs w:val="24"/>
        </w:rPr>
        <w:t>МЦ</w:t>
      </w:r>
      <w:r w:rsidR="00851899">
        <w:rPr>
          <w:b/>
          <w:caps/>
          <w:szCs w:val="24"/>
        </w:rPr>
        <w:t>/</w:t>
      </w:r>
      <w:r w:rsidR="00851899">
        <w:rPr>
          <w:b/>
          <w:caps/>
          <w:szCs w:val="24"/>
          <w:lang w:val="bg-BG"/>
        </w:rPr>
        <w:t>Р</w:t>
      </w:r>
      <w:r w:rsidRPr="00773F14">
        <w:rPr>
          <w:b/>
          <w:caps/>
          <w:szCs w:val="24"/>
        </w:rPr>
        <w:t>Д</w:t>
      </w:r>
    </w:p>
    <w:tbl>
      <w:tblPr>
        <w:tblW w:w="9720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9720"/>
      </w:tblGrid>
      <w:tr w:rsidR="00851899" w:rsidTr="0097133A">
        <w:trPr>
          <w:trHeight w:val="2143"/>
        </w:trPr>
        <w:tc>
          <w:tcPr>
            <w:tcW w:w="9720" w:type="dxa"/>
            <w:shd w:val="clear" w:color="auto" w:fill="auto"/>
          </w:tcPr>
          <w:p w:rsidR="00851899" w:rsidRPr="005A0F40" w:rsidRDefault="00851899" w:rsidP="0097133A">
            <w:pPr>
              <w:pStyle w:val="1"/>
              <w:rPr>
                <w:sz w:val="48"/>
              </w:rPr>
            </w:pPr>
            <w:r>
              <w:rPr>
                <w:b w:val="0"/>
                <w:caps/>
                <w:szCs w:val="24"/>
              </w:rPr>
              <w:lastRenderedPageBreak/>
              <w:br w:type="page"/>
            </w:r>
            <w:r>
              <w:rPr>
                <w:b w:val="0"/>
              </w:rPr>
              <w:br w:type="page"/>
            </w:r>
            <w:r>
              <w:rPr>
                <w:b w:val="0"/>
                <w:sz w:val="18"/>
              </w:rPr>
              <w:br w:type="page"/>
            </w:r>
            <w:r w:rsidR="0066681F">
              <w:rPr>
                <w:noProof/>
                <w:lang w:eastAsia="bg-BG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908050" cy="1234440"/>
                  <wp:effectExtent l="19050" t="0" r="6350" b="0"/>
                  <wp:wrapSquare wrapText="bothSides"/>
                  <wp:docPr id="34" name="Картина 34" descr="Hris-ArhivGurkovo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ris-ArhivGurkovo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3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0F40">
              <w:rPr>
                <w:bCs/>
                <w:sz w:val="56"/>
              </w:rPr>
              <w:t>ОБЩИНА ГУРКОВО</w:t>
            </w:r>
          </w:p>
          <w:p w:rsidR="00851899" w:rsidRDefault="00851899" w:rsidP="0097133A">
            <w:pPr>
              <w:jc w:val="center"/>
              <w:rPr>
                <w:b/>
                <w:sz w:val="22"/>
                <w:lang w:val="bg-BG"/>
              </w:rPr>
            </w:pPr>
            <w:r>
              <w:pict>
                <v:line id="_x0000_s1059" style="position:absolute;left:0;text-align:left;z-index:251658240" from="36.1pt,3.3pt" to="367.3pt,3.3pt" strokecolor="#396" strokeweight="2.25pt">
                  <w10:wrap anchorx="page"/>
                </v:line>
              </w:pict>
            </w:r>
          </w:p>
          <w:p w:rsidR="00851899" w:rsidRDefault="00851899" w:rsidP="0097133A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гр. Гурково 6199, обл. Ст. Загора, бул. “Княз Ал. Батенберг” 3</w:t>
            </w:r>
          </w:p>
          <w:p w:rsidR="00851899" w:rsidRPr="001E2B26" w:rsidRDefault="00851899" w:rsidP="0097133A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тел.: КМЕТ – 04331/ 2260, ГЛ.СЧЕТОВОДИТЕЛ </w:t>
            </w:r>
            <w:r w:rsidRPr="001E2B26">
              <w:rPr>
                <w:b/>
                <w:sz w:val="22"/>
                <w:lang w:val="bg-BG"/>
              </w:rPr>
              <w:t>– 04331/ 2084,</w:t>
            </w:r>
          </w:p>
          <w:p w:rsidR="00851899" w:rsidRDefault="00851899" w:rsidP="0097133A">
            <w:pPr>
              <w:jc w:val="center"/>
              <w:rPr>
                <w:b/>
                <w:kern w:val="20"/>
                <w:sz w:val="22"/>
              </w:rPr>
            </w:pPr>
            <w:r>
              <w:rPr>
                <w:sz w:val="22"/>
              </w:rPr>
              <w:t xml:space="preserve">ФАКС 04331/ 2884, e-mail: </w:t>
            </w:r>
            <w:hyperlink r:id="rId7" w:history="1">
              <w:r>
                <w:rPr>
                  <w:rStyle w:val="a3"/>
                  <w:sz w:val="22"/>
                </w:rPr>
                <w:t>gurkovo_obs@abv.bg</w:t>
              </w:r>
            </w:hyperlink>
          </w:p>
          <w:p w:rsidR="00851899" w:rsidRDefault="00851899" w:rsidP="0097133A">
            <w:pPr>
              <w:pStyle w:val="a4"/>
              <w:rPr>
                <w:b w:val="0"/>
                <w:kern w:val="20"/>
                <w:sz w:val="22"/>
              </w:rPr>
            </w:pPr>
          </w:p>
          <w:p w:rsidR="00851899" w:rsidRDefault="00851899" w:rsidP="0097133A"/>
        </w:tc>
      </w:tr>
    </w:tbl>
    <w:p w:rsidR="00851899" w:rsidRPr="005B6537" w:rsidRDefault="00851899" w:rsidP="00851899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5B653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851899" w:rsidRDefault="00851899" w:rsidP="00851899">
      <w:pPr>
        <w:jc w:val="center"/>
        <w:rPr>
          <w:b/>
          <w:sz w:val="28"/>
          <w:szCs w:val="28"/>
          <w:lang w:val="bg-BG"/>
        </w:rPr>
      </w:pPr>
    </w:p>
    <w:p w:rsidR="00851899" w:rsidRPr="005B6537" w:rsidRDefault="00851899" w:rsidP="00851899">
      <w:pPr>
        <w:jc w:val="center"/>
        <w:rPr>
          <w:b/>
          <w:sz w:val="28"/>
          <w:szCs w:val="28"/>
          <w:lang w:val="bg-BG"/>
        </w:rPr>
      </w:pPr>
      <w:r w:rsidRPr="005B6537">
        <w:rPr>
          <w:b/>
          <w:sz w:val="28"/>
          <w:szCs w:val="28"/>
          <w:lang w:val="bg-BG"/>
        </w:rPr>
        <w:t xml:space="preserve">№ </w:t>
      </w:r>
      <w:r w:rsidR="0066681F">
        <w:rPr>
          <w:b/>
          <w:sz w:val="28"/>
          <w:szCs w:val="28"/>
          <w:lang w:val="ru-RU"/>
        </w:rPr>
        <w:t>З-28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 xml:space="preserve">/ </w:t>
      </w:r>
      <w:r w:rsidR="004A1E62">
        <w:rPr>
          <w:b/>
          <w:sz w:val="28"/>
          <w:szCs w:val="28"/>
          <w:lang w:val="en-US"/>
        </w:rPr>
        <w:t>14</w:t>
      </w:r>
      <w:r>
        <w:rPr>
          <w:b/>
          <w:sz w:val="28"/>
          <w:szCs w:val="28"/>
          <w:lang w:val="en-US"/>
        </w:rPr>
        <w:t>.01.2020</w:t>
      </w:r>
      <w:r w:rsidRPr="005B6537">
        <w:rPr>
          <w:b/>
          <w:sz w:val="28"/>
          <w:szCs w:val="28"/>
          <w:lang w:val="bg-BG"/>
        </w:rPr>
        <w:t xml:space="preserve"> г.</w:t>
      </w:r>
      <w:r>
        <w:rPr>
          <w:b/>
          <w:sz w:val="28"/>
          <w:szCs w:val="28"/>
          <w:lang w:val="bg-BG"/>
        </w:rPr>
        <w:t xml:space="preserve">, </w:t>
      </w:r>
      <w:r w:rsidRPr="005B6537">
        <w:rPr>
          <w:b/>
          <w:sz w:val="28"/>
          <w:szCs w:val="28"/>
          <w:lang w:val="bg-BG"/>
        </w:rPr>
        <w:t>гр.</w:t>
      </w:r>
      <w:r>
        <w:rPr>
          <w:b/>
          <w:sz w:val="28"/>
          <w:szCs w:val="28"/>
          <w:lang w:val="bg-BG"/>
        </w:rPr>
        <w:t xml:space="preserve"> </w:t>
      </w:r>
      <w:r w:rsidRPr="005B6537">
        <w:rPr>
          <w:b/>
          <w:sz w:val="28"/>
          <w:szCs w:val="28"/>
          <w:lang w:val="bg-BG"/>
        </w:rPr>
        <w:t xml:space="preserve">Гурково, </w:t>
      </w:r>
    </w:p>
    <w:p w:rsidR="00851899" w:rsidRPr="001E2B26" w:rsidRDefault="00851899" w:rsidP="00851899">
      <w:pPr>
        <w:jc w:val="both"/>
        <w:rPr>
          <w:b/>
          <w:lang w:val="bg-BG"/>
        </w:rPr>
      </w:pPr>
    </w:p>
    <w:p w:rsidR="00851899" w:rsidRPr="00557F59" w:rsidRDefault="00851899" w:rsidP="00851899">
      <w:pPr>
        <w:pStyle w:val="a5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>чл. 14, ал.1-3 от Закона за общинската собственост,</w:t>
      </w:r>
      <w:r w:rsidRPr="00557F59">
        <w:rPr>
          <w:sz w:val="22"/>
          <w:szCs w:val="24"/>
        </w:rPr>
        <w:t xml:space="preserve"> чл. 20 от Наредбата за реда за придобиване, управление и разпореждане с имоти и вещи – общинска собственост</w:t>
      </w:r>
      <w:r>
        <w:rPr>
          <w:sz w:val="22"/>
        </w:rPr>
        <w:t xml:space="preserve"> и на основание Решение № </w:t>
      </w:r>
      <w:r>
        <w:rPr>
          <w:sz w:val="22"/>
          <w:lang w:val="en-US"/>
        </w:rPr>
        <w:t>2</w:t>
      </w:r>
      <w:r>
        <w:rPr>
          <w:sz w:val="22"/>
        </w:rPr>
        <w:t>1</w:t>
      </w:r>
      <w:r w:rsidRPr="00557F59">
        <w:rPr>
          <w:sz w:val="22"/>
        </w:rPr>
        <w:t xml:space="preserve"> / </w:t>
      </w:r>
      <w:r>
        <w:rPr>
          <w:sz w:val="22"/>
          <w:lang w:val="en-US"/>
        </w:rPr>
        <w:t>19.12.2019</w:t>
      </w:r>
      <w:r w:rsidRPr="00557F59">
        <w:rPr>
          <w:sz w:val="22"/>
        </w:rPr>
        <w:t>г. на Общински съвет- Гурково</w:t>
      </w:r>
    </w:p>
    <w:p w:rsidR="00851899" w:rsidRPr="00557F59" w:rsidRDefault="00851899" w:rsidP="00851899">
      <w:pPr>
        <w:pStyle w:val="a5"/>
        <w:rPr>
          <w:sz w:val="22"/>
        </w:rPr>
      </w:pPr>
    </w:p>
    <w:p w:rsidR="00851899" w:rsidRPr="00557F59" w:rsidRDefault="00851899" w:rsidP="00851899">
      <w:pPr>
        <w:jc w:val="center"/>
        <w:rPr>
          <w:b/>
          <w:sz w:val="26"/>
          <w:lang w:val="bg-BG"/>
        </w:rPr>
      </w:pPr>
      <w:r w:rsidRPr="00557F59">
        <w:rPr>
          <w:b/>
          <w:sz w:val="26"/>
          <w:lang w:val="bg-BG"/>
        </w:rPr>
        <w:t>Н  А  Р  Е  Ж  Д  А  М:</w:t>
      </w:r>
    </w:p>
    <w:p w:rsidR="00851899" w:rsidRPr="00557F59" w:rsidRDefault="00851899" w:rsidP="00851899">
      <w:pPr>
        <w:ind w:firstLine="709"/>
        <w:jc w:val="both"/>
        <w:rPr>
          <w:b/>
          <w:sz w:val="18"/>
          <w:lang w:val="bg-BG"/>
        </w:rPr>
      </w:pPr>
    </w:p>
    <w:p w:rsidR="00851899" w:rsidRDefault="00851899" w:rsidP="00851899">
      <w:pPr>
        <w:pStyle w:val="20"/>
        <w:ind w:firstLine="709"/>
        <w:rPr>
          <w:sz w:val="22"/>
          <w:szCs w:val="24"/>
        </w:rPr>
      </w:pPr>
      <w:r w:rsidRPr="00557F59">
        <w:rPr>
          <w:sz w:val="22"/>
        </w:rPr>
        <w:t>1</w:t>
      </w:r>
      <w:r w:rsidRPr="00557F59">
        <w:rPr>
          <w:sz w:val="22"/>
          <w:szCs w:val="24"/>
        </w:rPr>
        <w:t xml:space="preserve">. Да се организира и проведе публичен търг с явно наддаване </w:t>
      </w:r>
      <w:r w:rsidRPr="00557F59">
        <w:rPr>
          <w:b/>
          <w:sz w:val="22"/>
          <w:szCs w:val="24"/>
        </w:rPr>
        <w:t xml:space="preserve">за отдаване под наем за срок от </w:t>
      </w:r>
      <w:r w:rsidR="00B90636">
        <w:rPr>
          <w:b/>
          <w:sz w:val="22"/>
          <w:szCs w:val="24"/>
        </w:rPr>
        <w:t>5</w:t>
      </w:r>
      <w:r>
        <w:rPr>
          <w:b/>
          <w:sz w:val="22"/>
          <w:szCs w:val="24"/>
        </w:rPr>
        <w:t xml:space="preserve"> /</w:t>
      </w:r>
      <w:r w:rsidR="00B90636">
        <w:rPr>
          <w:b/>
          <w:sz w:val="22"/>
          <w:szCs w:val="24"/>
        </w:rPr>
        <w:t>пет</w:t>
      </w:r>
      <w:r w:rsidRPr="00557F59">
        <w:rPr>
          <w:b/>
          <w:sz w:val="22"/>
          <w:szCs w:val="24"/>
        </w:rPr>
        <w:t>/ години</w:t>
      </w:r>
      <w:r w:rsidRPr="00557F59">
        <w:rPr>
          <w:sz w:val="22"/>
          <w:szCs w:val="24"/>
        </w:rPr>
        <w:t xml:space="preserve">, </w:t>
      </w:r>
      <w:r>
        <w:rPr>
          <w:sz w:val="22"/>
          <w:szCs w:val="24"/>
        </w:rPr>
        <w:t>на недвижим имот – частна общинска собственост, представляващ:</w:t>
      </w:r>
    </w:p>
    <w:p w:rsidR="00B90636" w:rsidRDefault="00B90636" w:rsidP="00B90636">
      <w:pPr>
        <w:jc w:val="both"/>
        <w:rPr>
          <w:sz w:val="22"/>
          <w:szCs w:val="24"/>
          <w:lang w:val="bg-BG"/>
        </w:rPr>
      </w:pPr>
    </w:p>
    <w:p w:rsidR="00B90636" w:rsidRPr="00B90636" w:rsidRDefault="00B90636" w:rsidP="00B90636">
      <w:pPr>
        <w:jc w:val="both"/>
        <w:rPr>
          <w:b/>
          <w:sz w:val="22"/>
          <w:szCs w:val="24"/>
          <w:lang w:val="bg-BG"/>
        </w:rPr>
      </w:pPr>
      <w:r>
        <w:rPr>
          <w:sz w:val="24"/>
          <w:szCs w:val="24"/>
          <w:lang w:val="bg-BG"/>
        </w:rPr>
        <w:t xml:space="preserve">Самостоятелен обект в сграда с </w:t>
      </w:r>
      <w:r w:rsidRPr="003A42F4">
        <w:rPr>
          <w:b/>
          <w:sz w:val="24"/>
          <w:szCs w:val="24"/>
          <w:lang w:val="bg-BG"/>
        </w:rPr>
        <w:t>идентификатор 18157.501.1112.2.3</w:t>
      </w:r>
      <w:r>
        <w:rPr>
          <w:b/>
          <w:sz w:val="24"/>
          <w:szCs w:val="24"/>
          <w:lang w:val="bg-BG"/>
        </w:rPr>
        <w:t xml:space="preserve">6 </w:t>
      </w:r>
      <w:r>
        <w:rPr>
          <w:sz w:val="24"/>
          <w:szCs w:val="24"/>
          <w:lang w:val="bg-BG"/>
        </w:rPr>
        <w:t xml:space="preserve">с площ </w:t>
      </w:r>
      <w:r w:rsidRPr="003A42F4">
        <w:rPr>
          <w:b/>
          <w:sz w:val="24"/>
          <w:szCs w:val="24"/>
          <w:lang w:val="bg-BG"/>
        </w:rPr>
        <w:t>18,00 кв.м.</w:t>
      </w:r>
      <w:r w:rsidRPr="00422C4C">
        <w:rPr>
          <w:sz w:val="24"/>
          <w:szCs w:val="24"/>
          <w:lang w:val="bg-BG"/>
        </w:rPr>
        <w:t xml:space="preserve"> / </w:t>
      </w:r>
      <w:r>
        <w:rPr>
          <w:sz w:val="24"/>
          <w:szCs w:val="24"/>
          <w:lang w:val="bg-BG"/>
        </w:rPr>
        <w:t>осемнадесет</w:t>
      </w:r>
      <w:r w:rsidRPr="00422C4C">
        <w:rPr>
          <w:sz w:val="24"/>
          <w:szCs w:val="24"/>
          <w:lang w:val="bg-BG"/>
        </w:rPr>
        <w:t xml:space="preserve"> кв.м. /</w:t>
      </w:r>
      <w:r>
        <w:rPr>
          <w:sz w:val="24"/>
          <w:szCs w:val="24"/>
          <w:lang w:val="bg-BG"/>
        </w:rPr>
        <w:t xml:space="preserve"> и п</w:t>
      </w:r>
      <w:r w:rsidRPr="00B90636">
        <w:rPr>
          <w:sz w:val="22"/>
          <w:szCs w:val="24"/>
          <w:lang w:val="bg-BG"/>
        </w:rPr>
        <w:t xml:space="preserve">редназначение на самостоятелния обект: </w:t>
      </w:r>
      <w:r w:rsidRPr="00B90636">
        <w:rPr>
          <w:b/>
          <w:sz w:val="22"/>
          <w:szCs w:val="24"/>
          <w:lang w:val="bg-BG"/>
        </w:rPr>
        <w:t>Гараж в сграда;</w:t>
      </w:r>
    </w:p>
    <w:p w:rsidR="00B90636" w:rsidRPr="00B90636" w:rsidRDefault="00B90636" w:rsidP="00B90636">
      <w:pPr>
        <w:pStyle w:val="20"/>
        <w:rPr>
          <w:sz w:val="22"/>
          <w:szCs w:val="24"/>
        </w:rPr>
      </w:pPr>
      <w:r w:rsidRPr="00B90636">
        <w:rPr>
          <w:sz w:val="22"/>
          <w:szCs w:val="24"/>
        </w:rPr>
        <w:t xml:space="preserve">Брой нива на самостоятелния обект: </w:t>
      </w:r>
      <w:r w:rsidRPr="00B90636">
        <w:rPr>
          <w:b/>
          <w:sz w:val="22"/>
          <w:szCs w:val="24"/>
        </w:rPr>
        <w:t>1</w:t>
      </w:r>
      <w:r w:rsidRPr="00B90636">
        <w:rPr>
          <w:sz w:val="22"/>
          <w:szCs w:val="24"/>
        </w:rPr>
        <w:t xml:space="preserve"> /едно</w:t>
      </w:r>
      <w:r>
        <w:rPr>
          <w:sz w:val="22"/>
          <w:szCs w:val="24"/>
        </w:rPr>
        <w:t xml:space="preserve">, </w:t>
      </w:r>
      <w:r w:rsidRPr="00B90636">
        <w:rPr>
          <w:sz w:val="22"/>
          <w:szCs w:val="24"/>
        </w:rPr>
        <w:t xml:space="preserve">находящ се в сграда с </w:t>
      </w:r>
      <w:r w:rsidRPr="00B90636">
        <w:rPr>
          <w:b/>
          <w:sz w:val="22"/>
          <w:szCs w:val="24"/>
        </w:rPr>
        <w:t xml:space="preserve">идентификатор 18157.501.1112.2 </w:t>
      </w:r>
      <w:r w:rsidRPr="00B90636">
        <w:rPr>
          <w:sz w:val="22"/>
          <w:szCs w:val="24"/>
        </w:rPr>
        <w:t xml:space="preserve">с предназначение: Жилищна сграда - многофамилна, находяща се в </w:t>
      </w:r>
      <w:r>
        <w:rPr>
          <w:sz w:val="22"/>
          <w:szCs w:val="24"/>
        </w:rPr>
        <w:br/>
      </w:r>
      <w:r w:rsidRPr="00B90636">
        <w:rPr>
          <w:sz w:val="22"/>
          <w:szCs w:val="24"/>
        </w:rPr>
        <w:t>гр. Гурково, бул. “Ал. Батенбе</w:t>
      </w:r>
      <w:r>
        <w:rPr>
          <w:sz w:val="22"/>
          <w:szCs w:val="24"/>
        </w:rPr>
        <w:t>рг” №9А</w:t>
      </w:r>
      <w:r w:rsidRPr="00B90636">
        <w:rPr>
          <w:sz w:val="22"/>
          <w:szCs w:val="24"/>
        </w:rPr>
        <w:t xml:space="preserve">, </w:t>
      </w:r>
    </w:p>
    <w:p w:rsidR="00060665" w:rsidRDefault="00060665" w:rsidP="00851899">
      <w:pPr>
        <w:pStyle w:val="20"/>
        <w:ind w:firstLine="709"/>
        <w:rPr>
          <w:sz w:val="22"/>
          <w:szCs w:val="24"/>
        </w:rPr>
      </w:pPr>
    </w:p>
    <w:p w:rsidR="00851899" w:rsidRPr="00557F59" w:rsidRDefault="00851899" w:rsidP="00851899">
      <w:pPr>
        <w:pStyle w:val="20"/>
        <w:ind w:firstLine="709"/>
        <w:rPr>
          <w:sz w:val="22"/>
          <w:szCs w:val="24"/>
        </w:rPr>
      </w:pPr>
      <w:r w:rsidRPr="00557F59">
        <w:rPr>
          <w:sz w:val="22"/>
          <w:szCs w:val="24"/>
        </w:rPr>
        <w:t>2. Условия на търга:</w:t>
      </w:r>
    </w:p>
    <w:p w:rsidR="00851899" w:rsidRPr="00557F59" w:rsidRDefault="00851899" w:rsidP="00851899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2.1. Обекта е за отдаване под наем за срок от </w:t>
      </w:r>
      <w:r w:rsidR="00B90636">
        <w:rPr>
          <w:b/>
          <w:sz w:val="22"/>
          <w:szCs w:val="24"/>
        </w:rPr>
        <w:t>5 /пет</w:t>
      </w:r>
      <w:r w:rsidR="00B90636" w:rsidRPr="00557F59">
        <w:rPr>
          <w:b/>
          <w:sz w:val="22"/>
          <w:szCs w:val="24"/>
        </w:rPr>
        <w:t xml:space="preserve">/ </w:t>
      </w:r>
      <w:r w:rsidRPr="00557F59">
        <w:rPr>
          <w:sz w:val="22"/>
          <w:szCs w:val="24"/>
          <w:lang w:val="bg-BG"/>
        </w:rPr>
        <w:t>години;</w:t>
      </w:r>
    </w:p>
    <w:p w:rsidR="00851899" w:rsidRPr="00557F59" w:rsidRDefault="00851899" w:rsidP="00851899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>2.2. Начална тръжна цена –</w:t>
      </w:r>
      <w:r w:rsidR="00B90636" w:rsidRPr="00B90636">
        <w:rPr>
          <w:b/>
          <w:sz w:val="22"/>
          <w:szCs w:val="24"/>
          <w:lang w:val="bg-BG"/>
        </w:rPr>
        <w:t>28,80</w:t>
      </w:r>
      <w:r w:rsidRPr="00557F59">
        <w:rPr>
          <w:b/>
          <w:sz w:val="22"/>
          <w:szCs w:val="24"/>
          <w:lang w:val="bg-BG"/>
        </w:rPr>
        <w:t xml:space="preserve"> лв. /</w:t>
      </w:r>
      <w:r w:rsidR="00B90636">
        <w:rPr>
          <w:b/>
          <w:sz w:val="22"/>
          <w:szCs w:val="24"/>
          <w:lang w:val="bg-BG"/>
        </w:rPr>
        <w:t>двадесет и осем</w:t>
      </w:r>
      <w:r w:rsidRPr="00557F59">
        <w:rPr>
          <w:b/>
          <w:sz w:val="22"/>
          <w:szCs w:val="24"/>
          <w:lang w:val="bg-BG"/>
        </w:rPr>
        <w:t xml:space="preserve"> лв.</w:t>
      </w:r>
      <w:r w:rsidR="00B90636">
        <w:rPr>
          <w:b/>
          <w:sz w:val="22"/>
          <w:szCs w:val="24"/>
          <w:lang w:val="bg-BG"/>
        </w:rPr>
        <w:t xml:space="preserve"> и осемдесет ст.</w:t>
      </w:r>
      <w:r w:rsidRPr="00557F59">
        <w:rPr>
          <w:b/>
          <w:sz w:val="22"/>
          <w:szCs w:val="24"/>
          <w:lang w:val="bg-BG"/>
        </w:rPr>
        <w:t xml:space="preserve">/, без ДДС </w:t>
      </w:r>
      <w:r>
        <w:rPr>
          <w:b/>
          <w:sz w:val="22"/>
          <w:szCs w:val="24"/>
          <w:lang w:val="bg-BG"/>
        </w:rPr>
        <w:t>месечен</w:t>
      </w:r>
      <w:r w:rsidRPr="00557F59">
        <w:rPr>
          <w:b/>
          <w:sz w:val="22"/>
          <w:szCs w:val="24"/>
          <w:lang w:val="bg-BG"/>
        </w:rPr>
        <w:t xml:space="preserve"> наем</w:t>
      </w:r>
      <w:r w:rsidRPr="00557F59">
        <w:rPr>
          <w:sz w:val="22"/>
          <w:szCs w:val="24"/>
          <w:lang w:val="bg-BG"/>
        </w:rPr>
        <w:t>;</w:t>
      </w:r>
    </w:p>
    <w:p w:rsidR="00851899" w:rsidRPr="00557F59" w:rsidRDefault="00851899" w:rsidP="00851899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2.3. Стъпка за наддаване – </w:t>
      </w:r>
      <w:r w:rsidRPr="00557F59">
        <w:rPr>
          <w:b/>
          <w:sz w:val="22"/>
          <w:szCs w:val="24"/>
          <w:lang w:val="bg-BG"/>
        </w:rPr>
        <w:t>10 %;</w:t>
      </w:r>
    </w:p>
    <w:p w:rsidR="00851899" w:rsidRPr="00557F59" w:rsidRDefault="00851899" w:rsidP="00851899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2.4. Депозит за участие – </w:t>
      </w:r>
      <w:r w:rsidR="00B90636">
        <w:rPr>
          <w:b/>
          <w:sz w:val="22"/>
          <w:szCs w:val="24"/>
          <w:lang w:val="bg-BG"/>
        </w:rPr>
        <w:t>32</w:t>
      </w:r>
      <w:r w:rsidRPr="00557F59">
        <w:rPr>
          <w:b/>
          <w:sz w:val="22"/>
          <w:szCs w:val="24"/>
          <w:lang w:val="bg-BG"/>
        </w:rPr>
        <w:t>,00 лв.;</w:t>
      </w:r>
    </w:p>
    <w:p w:rsidR="00851899" w:rsidRPr="00557F59" w:rsidRDefault="00851899" w:rsidP="00851899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2.5. Тръжни книжа - </w:t>
      </w:r>
      <w:r w:rsidRPr="00557F59">
        <w:rPr>
          <w:b/>
          <w:sz w:val="22"/>
          <w:szCs w:val="24"/>
          <w:lang w:val="bg-BG"/>
        </w:rPr>
        <w:t>30,00 лв</w:t>
      </w:r>
      <w:r w:rsidRPr="00557F59">
        <w:rPr>
          <w:sz w:val="22"/>
          <w:szCs w:val="24"/>
          <w:lang w:val="bg-BG"/>
        </w:rPr>
        <w:t>.;</w:t>
      </w:r>
    </w:p>
    <w:p w:rsidR="00990496" w:rsidRPr="00557F59" w:rsidRDefault="00990496" w:rsidP="00990496">
      <w:pPr>
        <w:ind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 xml:space="preserve">2.6. Търгът да се проведе на </w:t>
      </w:r>
      <w:r>
        <w:rPr>
          <w:b/>
          <w:sz w:val="22"/>
          <w:lang w:val="en-US"/>
        </w:rPr>
        <w:t>19</w:t>
      </w:r>
      <w:r>
        <w:rPr>
          <w:b/>
          <w:sz w:val="22"/>
          <w:lang w:val="bg-BG"/>
        </w:rPr>
        <w:t>.02.2020</w:t>
      </w:r>
      <w:r w:rsidRPr="00557F59">
        <w:rPr>
          <w:b/>
          <w:sz w:val="22"/>
          <w:lang w:val="bg-BG"/>
        </w:rPr>
        <w:t>г. от</w:t>
      </w:r>
      <w:r w:rsidRPr="00557F59">
        <w:rPr>
          <w:sz w:val="22"/>
          <w:lang w:val="bg-BG"/>
        </w:rPr>
        <w:t xml:space="preserve"> </w:t>
      </w:r>
      <w:r w:rsidR="0097133A">
        <w:rPr>
          <w:b/>
          <w:sz w:val="22"/>
          <w:lang w:val="en-US"/>
        </w:rPr>
        <w:t>11.00</w:t>
      </w:r>
      <w:r w:rsidRPr="00557F59">
        <w:rPr>
          <w:b/>
          <w:sz w:val="22"/>
          <w:lang w:val="bg-BG"/>
        </w:rPr>
        <w:t xml:space="preserve"> часа</w:t>
      </w:r>
      <w:r w:rsidRPr="00557F59">
        <w:rPr>
          <w:sz w:val="22"/>
          <w:lang w:val="bg-BG"/>
        </w:rPr>
        <w:t xml:space="preserve"> в Общинска администрация </w:t>
      </w:r>
      <w:r>
        <w:rPr>
          <w:sz w:val="22"/>
          <w:lang w:val="bg-BG"/>
        </w:rPr>
        <w:br/>
      </w:r>
      <w:r w:rsidRPr="00557F59">
        <w:rPr>
          <w:sz w:val="22"/>
          <w:lang w:val="bg-BG"/>
        </w:rPr>
        <w:t>гр. Гурково ет.2, ст. №6.</w:t>
      </w:r>
    </w:p>
    <w:p w:rsidR="00990496" w:rsidRPr="00557F59" w:rsidRDefault="00990496" w:rsidP="00990496">
      <w:pPr>
        <w:ind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>2.7. Дати за оглед на имота:</w:t>
      </w:r>
      <w:r w:rsidR="004A4FB6">
        <w:rPr>
          <w:sz w:val="22"/>
          <w:lang w:val="bg-BG"/>
        </w:rPr>
        <w:t xml:space="preserve"> Всеки работен ден от 8,00 до 1</w:t>
      </w:r>
      <w:r w:rsidR="004A4FB6">
        <w:rPr>
          <w:sz w:val="22"/>
          <w:lang w:val="en-US"/>
        </w:rPr>
        <w:t>6</w:t>
      </w:r>
      <w:r w:rsidRPr="00557F59">
        <w:rPr>
          <w:sz w:val="22"/>
          <w:lang w:val="bg-BG"/>
        </w:rPr>
        <w:t>,00 часа, до датата предхождаща датата на търга.</w:t>
      </w:r>
    </w:p>
    <w:p w:rsidR="00990496" w:rsidRPr="00557F59" w:rsidRDefault="00990496" w:rsidP="00990496">
      <w:pPr>
        <w:ind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 xml:space="preserve">2.8. Желаещите да  участват в търга могат да закупят тръжни книжа до </w:t>
      </w:r>
      <w:r>
        <w:rPr>
          <w:sz w:val="22"/>
          <w:lang w:val="en-US"/>
        </w:rPr>
        <w:t>18.02.2020</w:t>
      </w:r>
      <w:r w:rsidRPr="00557F59">
        <w:rPr>
          <w:sz w:val="22"/>
          <w:lang w:val="bg-BG"/>
        </w:rPr>
        <w:t xml:space="preserve">г. в стая № 7, ет.2 на Общинска администрация. Депозита се плаща в касата на Общината до 16, 00 часа на </w:t>
      </w:r>
      <w:r>
        <w:rPr>
          <w:sz w:val="22"/>
          <w:lang w:val="en-US"/>
        </w:rPr>
        <w:t>18.02.2020</w:t>
      </w:r>
      <w:r w:rsidRPr="00557F59">
        <w:rPr>
          <w:sz w:val="22"/>
          <w:lang w:val="bg-BG"/>
        </w:rPr>
        <w:t xml:space="preserve">г. Документи за участие се подават в стая № 10 на ет. 2 /деловодство/ на Общинска администрация до16,30 часа на </w:t>
      </w:r>
      <w:r>
        <w:rPr>
          <w:sz w:val="22"/>
          <w:lang w:val="en-US"/>
        </w:rPr>
        <w:t>18.02.2020</w:t>
      </w:r>
      <w:r w:rsidRPr="00557F59">
        <w:rPr>
          <w:sz w:val="22"/>
          <w:lang w:val="bg-BG"/>
        </w:rPr>
        <w:t>г.</w:t>
      </w:r>
    </w:p>
    <w:p w:rsidR="00990496" w:rsidRDefault="00990496" w:rsidP="00990496">
      <w:pPr>
        <w:ind w:firstLine="709"/>
        <w:jc w:val="both"/>
        <w:rPr>
          <w:b/>
          <w:sz w:val="24"/>
          <w:lang w:val="bg-BG"/>
        </w:rPr>
      </w:pPr>
      <w:r>
        <w:rPr>
          <w:sz w:val="24"/>
          <w:lang w:val="bg-BG"/>
        </w:rPr>
        <w:t>При липса на участници за посочената дата, следващият търг да се проведе на 27.02.2020 г. при същите условия, като депозитите да се приемат до 26.02.2020г. включително.</w:t>
      </w:r>
    </w:p>
    <w:p w:rsidR="00990496" w:rsidRPr="00557F59" w:rsidRDefault="00990496" w:rsidP="00990496">
      <w:pPr>
        <w:ind w:firstLine="709"/>
        <w:jc w:val="both"/>
        <w:rPr>
          <w:b/>
          <w:sz w:val="22"/>
          <w:lang w:val="bg-BG"/>
        </w:rPr>
      </w:pPr>
      <w:r w:rsidRPr="00557F59">
        <w:rPr>
          <w:b/>
          <w:sz w:val="22"/>
          <w:lang w:val="bg-BG"/>
        </w:rPr>
        <w:t>Настоящата заповед да се доведе до знанието на заинтересованите лица за сведение и изпълнение.</w:t>
      </w:r>
    </w:p>
    <w:p w:rsidR="00990496" w:rsidRPr="00557F59" w:rsidRDefault="00990496" w:rsidP="00990496">
      <w:pPr>
        <w:ind w:firstLine="709"/>
        <w:jc w:val="both"/>
        <w:rPr>
          <w:b/>
          <w:sz w:val="22"/>
          <w:lang w:val="bg-BG"/>
        </w:rPr>
      </w:pPr>
    </w:p>
    <w:p w:rsidR="00990496" w:rsidRDefault="00990496" w:rsidP="00990496">
      <w:pPr>
        <w:ind w:firstLine="709"/>
        <w:jc w:val="both"/>
        <w:rPr>
          <w:b/>
          <w:sz w:val="24"/>
          <w:lang w:val="bg-BG"/>
        </w:rPr>
      </w:pPr>
    </w:p>
    <w:p w:rsidR="00990496" w:rsidRPr="00792F86" w:rsidRDefault="00990496" w:rsidP="00990496">
      <w:pPr>
        <w:rPr>
          <w:b/>
          <w:lang w:val="bg-BG"/>
        </w:rPr>
      </w:pPr>
      <w:r>
        <w:rPr>
          <w:b/>
          <w:lang w:val="bg-BG"/>
        </w:rPr>
        <w:t>МАРИАН ЦОНЕВ</w:t>
      </w:r>
    </w:p>
    <w:p w:rsidR="00990496" w:rsidRDefault="00990496" w:rsidP="00990496">
      <w:pPr>
        <w:rPr>
          <w:b/>
          <w:lang w:val="bg-BG"/>
        </w:rPr>
      </w:pPr>
      <w:r w:rsidRPr="00792F86">
        <w:rPr>
          <w:b/>
          <w:lang w:val="bg-BG"/>
        </w:rPr>
        <w:t>КМЕТ НА ОБЩИНА ГУРКОВО</w:t>
      </w:r>
    </w:p>
    <w:p w:rsidR="00990496" w:rsidRDefault="00990496" w:rsidP="00990496">
      <w:pPr>
        <w:pStyle w:val="3"/>
        <w:rPr>
          <w:b/>
          <w:caps/>
          <w:szCs w:val="24"/>
        </w:rPr>
      </w:pPr>
    </w:p>
    <w:p w:rsidR="00990496" w:rsidRPr="008948EC" w:rsidRDefault="00990496" w:rsidP="00990496">
      <w:pPr>
        <w:pStyle w:val="3"/>
        <w:rPr>
          <w:b/>
          <w:caps/>
          <w:szCs w:val="24"/>
        </w:rPr>
      </w:pPr>
    </w:p>
    <w:p w:rsidR="00990496" w:rsidRDefault="00990496" w:rsidP="00990496">
      <w:pPr>
        <w:pStyle w:val="3"/>
        <w:rPr>
          <w:b/>
        </w:rPr>
      </w:pPr>
      <w:r w:rsidRPr="00773F14">
        <w:rPr>
          <w:b/>
          <w:caps/>
          <w:szCs w:val="24"/>
        </w:rPr>
        <w:t>МЦ</w:t>
      </w:r>
      <w:r>
        <w:rPr>
          <w:b/>
          <w:caps/>
          <w:szCs w:val="24"/>
        </w:rPr>
        <w:t>/</w:t>
      </w:r>
      <w:r>
        <w:rPr>
          <w:b/>
          <w:caps/>
          <w:szCs w:val="24"/>
          <w:lang w:val="bg-BG"/>
        </w:rPr>
        <w:t>Р</w:t>
      </w:r>
      <w:r w:rsidRPr="00773F14">
        <w:rPr>
          <w:b/>
          <w:caps/>
          <w:szCs w:val="24"/>
        </w:rPr>
        <w:t>Д</w:t>
      </w:r>
    </w:p>
    <w:tbl>
      <w:tblPr>
        <w:tblW w:w="9720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9720"/>
      </w:tblGrid>
      <w:tr w:rsidR="00B90636" w:rsidTr="0097133A">
        <w:trPr>
          <w:trHeight w:val="2143"/>
        </w:trPr>
        <w:tc>
          <w:tcPr>
            <w:tcW w:w="9720" w:type="dxa"/>
            <w:shd w:val="clear" w:color="auto" w:fill="auto"/>
          </w:tcPr>
          <w:p w:rsidR="00B90636" w:rsidRPr="005A0F40" w:rsidRDefault="00B90636" w:rsidP="0097133A">
            <w:pPr>
              <w:pStyle w:val="1"/>
              <w:rPr>
                <w:sz w:val="48"/>
              </w:rPr>
            </w:pPr>
            <w:r>
              <w:rPr>
                <w:b w:val="0"/>
                <w:caps/>
                <w:szCs w:val="24"/>
              </w:rPr>
              <w:lastRenderedPageBreak/>
              <w:br w:type="page"/>
            </w:r>
            <w:r>
              <w:rPr>
                <w:b w:val="0"/>
                <w:caps/>
                <w:szCs w:val="24"/>
              </w:rPr>
              <w:br w:type="page"/>
            </w:r>
            <w:r>
              <w:rPr>
                <w:b w:val="0"/>
              </w:rPr>
              <w:br w:type="page"/>
            </w:r>
            <w:r>
              <w:rPr>
                <w:b w:val="0"/>
                <w:sz w:val="18"/>
              </w:rPr>
              <w:br w:type="page"/>
            </w:r>
            <w:r w:rsidR="0066681F">
              <w:rPr>
                <w:noProof/>
                <w:lang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908050" cy="1234440"/>
                  <wp:effectExtent l="19050" t="0" r="6350" b="0"/>
                  <wp:wrapSquare wrapText="bothSides"/>
                  <wp:docPr id="36" name="Картина 36" descr="Hris-ArhivGurkovo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ris-ArhivGurkovo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3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A0F40">
              <w:rPr>
                <w:bCs/>
                <w:sz w:val="56"/>
              </w:rPr>
              <w:t>ОБЩИНА ГУРКОВО</w:t>
            </w:r>
          </w:p>
          <w:p w:rsidR="00B90636" w:rsidRDefault="00B90636" w:rsidP="0097133A">
            <w:pPr>
              <w:jc w:val="center"/>
              <w:rPr>
                <w:b/>
                <w:sz w:val="22"/>
                <w:lang w:val="bg-BG"/>
              </w:rPr>
            </w:pPr>
            <w:r>
              <w:pict>
                <v:line id="_x0000_s1061" style="position:absolute;left:0;text-align:left;z-index:251660288" from="36.1pt,3.3pt" to="367.3pt,3.3pt" strokecolor="#396" strokeweight="2.25pt">
                  <w10:wrap anchorx="page"/>
                </v:line>
              </w:pict>
            </w:r>
          </w:p>
          <w:p w:rsidR="00B90636" w:rsidRDefault="00B90636" w:rsidP="0097133A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>гр. Гурково 6199, обл. Ст. Загора, бул. “Княз Ал. Батенберг” 3</w:t>
            </w:r>
          </w:p>
          <w:p w:rsidR="00B90636" w:rsidRPr="001E2B26" w:rsidRDefault="00B90636" w:rsidP="0097133A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bg-BG"/>
              </w:rPr>
              <w:t xml:space="preserve">тел.: КМЕТ – 04331/ 2260, ГЛ.СЧЕТОВОДИТЕЛ </w:t>
            </w:r>
            <w:r w:rsidRPr="001E2B26">
              <w:rPr>
                <w:b/>
                <w:sz w:val="22"/>
                <w:lang w:val="bg-BG"/>
              </w:rPr>
              <w:t>– 04331/ 2084,</w:t>
            </w:r>
          </w:p>
          <w:p w:rsidR="00B90636" w:rsidRDefault="00B90636" w:rsidP="0097133A">
            <w:pPr>
              <w:jc w:val="center"/>
              <w:rPr>
                <w:b/>
                <w:kern w:val="20"/>
                <w:sz w:val="22"/>
              </w:rPr>
            </w:pPr>
            <w:r>
              <w:rPr>
                <w:sz w:val="22"/>
              </w:rPr>
              <w:t xml:space="preserve">ФАКС 04331/ 2884, e-mail: </w:t>
            </w:r>
            <w:hyperlink r:id="rId8" w:history="1">
              <w:r>
                <w:rPr>
                  <w:rStyle w:val="a3"/>
                  <w:sz w:val="22"/>
                </w:rPr>
                <w:t>gurkovo_obs@abv.bg</w:t>
              </w:r>
            </w:hyperlink>
          </w:p>
          <w:p w:rsidR="00B90636" w:rsidRDefault="00B90636" w:rsidP="0097133A">
            <w:pPr>
              <w:pStyle w:val="a4"/>
              <w:rPr>
                <w:b w:val="0"/>
                <w:kern w:val="20"/>
                <w:sz w:val="22"/>
              </w:rPr>
            </w:pPr>
          </w:p>
          <w:p w:rsidR="00B90636" w:rsidRDefault="00B90636" w:rsidP="0097133A"/>
        </w:tc>
      </w:tr>
    </w:tbl>
    <w:p w:rsidR="00B90636" w:rsidRPr="005B6537" w:rsidRDefault="00B90636" w:rsidP="00B90636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5B6537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B90636" w:rsidRDefault="00B90636" w:rsidP="00B90636">
      <w:pPr>
        <w:jc w:val="center"/>
        <w:rPr>
          <w:b/>
          <w:sz w:val="28"/>
          <w:szCs w:val="28"/>
          <w:lang w:val="bg-BG"/>
        </w:rPr>
      </w:pPr>
    </w:p>
    <w:p w:rsidR="00B90636" w:rsidRPr="005B6537" w:rsidRDefault="00B90636" w:rsidP="00B90636">
      <w:pPr>
        <w:jc w:val="center"/>
        <w:rPr>
          <w:b/>
          <w:sz w:val="28"/>
          <w:szCs w:val="28"/>
          <w:lang w:val="bg-BG"/>
        </w:rPr>
      </w:pPr>
      <w:r w:rsidRPr="005B6537">
        <w:rPr>
          <w:b/>
          <w:sz w:val="28"/>
          <w:szCs w:val="28"/>
          <w:lang w:val="bg-BG"/>
        </w:rPr>
        <w:t xml:space="preserve">№ </w:t>
      </w:r>
      <w:r w:rsidR="0066681F">
        <w:rPr>
          <w:b/>
          <w:sz w:val="28"/>
          <w:szCs w:val="28"/>
          <w:lang w:val="ru-RU"/>
        </w:rPr>
        <w:t>З-29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 xml:space="preserve">/ </w:t>
      </w:r>
      <w:r w:rsidR="004A1E62">
        <w:rPr>
          <w:b/>
          <w:sz w:val="28"/>
          <w:szCs w:val="28"/>
          <w:lang w:val="en-US"/>
        </w:rPr>
        <w:t>14</w:t>
      </w:r>
      <w:r>
        <w:rPr>
          <w:b/>
          <w:sz w:val="28"/>
          <w:szCs w:val="28"/>
          <w:lang w:val="en-US"/>
        </w:rPr>
        <w:t>.01.2020</w:t>
      </w:r>
      <w:r w:rsidRPr="005B6537">
        <w:rPr>
          <w:b/>
          <w:sz w:val="28"/>
          <w:szCs w:val="28"/>
          <w:lang w:val="bg-BG"/>
        </w:rPr>
        <w:t xml:space="preserve"> г.</w:t>
      </w:r>
      <w:r>
        <w:rPr>
          <w:b/>
          <w:sz w:val="28"/>
          <w:szCs w:val="28"/>
          <w:lang w:val="bg-BG"/>
        </w:rPr>
        <w:t xml:space="preserve">, </w:t>
      </w:r>
      <w:r w:rsidRPr="005B6537">
        <w:rPr>
          <w:b/>
          <w:sz w:val="28"/>
          <w:szCs w:val="28"/>
          <w:lang w:val="bg-BG"/>
        </w:rPr>
        <w:t>гр.</w:t>
      </w:r>
      <w:r>
        <w:rPr>
          <w:b/>
          <w:sz w:val="28"/>
          <w:szCs w:val="28"/>
          <w:lang w:val="bg-BG"/>
        </w:rPr>
        <w:t xml:space="preserve"> </w:t>
      </w:r>
      <w:r w:rsidRPr="005B6537">
        <w:rPr>
          <w:b/>
          <w:sz w:val="28"/>
          <w:szCs w:val="28"/>
          <w:lang w:val="bg-BG"/>
        </w:rPr>
        <w:t xml:space="preserve">Гурково, </w:t>
      </w:r>
    </w:p>
    <w:p w:rsidR="00B90636" w:rsidRPr="001E2B26" w:rsidRDefault="00B90636" w:rsidP="00B90636">
      <w:pPr>
        <w:jc w:val="both"/>
        <w:rPr>
          <w:b/>
          <w:lang w:val="bg-BG"/>
        </w:rPr>
      </w:pPr>
    </w:p>
    <w:p w:rsidR="00B90636" w:rsidRPr="00557F59" w:rsidRDefault="00B90636" w:rsidP="00B90636">
      <w:pPr>
        <w:pStyle w:val="a5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>чл. 14, ал.1-3 от Закона за общинската собственост,</w:t>
      </w:r>
      <w:r w:rsidRPr="00557F59">
        <w:rPr>
          <w:sz w:val="22"/>
          <w:szCs w:val="24"/>
        </w:rPr>
        <w:t xml:space="preserve"> чл. 20 от Наредбата за реда за придобиване, управление и разпореждане с имоти и вещи – общинска собственост</w:t>
      </w:r>
      <w:r>
        <w:rPr>
          <w:sz w:val="22"/>
        </w:rPr>
        <w:t xml:space="preserve"> и на основание Решение № </w:t>
      </w:r>
      <w:r>
        <w:rPr>
          <w:sz w:val="22"/>
          <w:lang w:val="en-US"/>
        </w:rPr>
        <w:t>2</w:t>
      </w:r>
      <w:r>
        <w:rPr>
          <w:sz w:val="22"/>
        </w:rPr>
        <w:t>2</w:t>
      </w:r>
      <w:r w:rsidRPr="00557F59">
        <w:rPr>
          <w:sz w:val="22"/>
        </w:rPr>
        <w:t xml:space="preserve"> / </w:t>
      </w:r>
      <w:r>
        <w:rPr>
          <w:sz w:val="22"/>
          <w:lang w:val="en-US"/>
        </w:rPr>
        <w:t>19.12.2019</w:t>
      </w:r>
      <w:r w:rsidRPr="00557F59">
        <w:rPr>
          <w:sz w:val="22"/>
        </w:rPr>
        <w:t>г. на Общински съвет- Гурково</w:t>
      </w:r>
    </w:p>
    <w:p w:rsidR="00B90636" w:rsidRPr="00557F59" w:rsidRDefault="00B90636" w:rsidP="00B90636">
      <w:pPr>
        <w:pStyle w:val="a5"/>
        <w:rPr>
          <w:sz w:val="22"/>
        </w:rPr>
      </w:pPr>
    </w:p>
    <w:p w:rsidR="00B90636" w:rsidRPr="00557F59" w:rsidRDefault="00B90636" w:rsidP="00B90636">
      <w:pPr>
        <w:jc w:val="center"/>
        <w:rPr>
          <w:b/>
          <w:sz w:val="26"/>
          <w:lang w:val="bg-BG"/>
        </w:rPr>
      </w:pPr>
      <w:r w:rsidRPr="00557F59">
        <w:rPr>
          <w:b/>
          <w:sz w:val="26"/>
          <w:lang w:val="bg-BG"/>
        </w:rPr>
        <w:t>Н  А  Р  Е  Ж  Д  А  М:</w:t>
      </w:r>
    </w:p>
    <w:p w:rsidR="00B90636" w:rsidRPr="00557F59" w:rsidRDefault="00B90636" w:rsidP="00B90636">
      <w:pPr>
        <w:ind w:firstLine="709"/>
        <w:jc w:val="both"/>
        <w:rPr>
          <w:b/>
          <w:sz w:val="18"/>
          <w:lang w:val="bg-BG"/>
        </w:rPr>
      </w:pPr>
    </w:p>
    <w:p w:rsidR="00B90636" w:rsidRDefault="00B90636" w:rsidP="00B90636">
      <w:pPr>
        <w:pStyle w:val="20"/>
        <w:ind w:firstLine="709"/>
        <w:rPr>
          <w:sz w:val="22"/>
          <w:szCs w:val="24"/>
        </w:rPr>
      </w:pPr>
      <w:r w:rsidRPr="00557F59">
        <w:rPr>
          <w:sz w:val="22"/>
        </w:rPr>
        <w:t>1</w:t>
      </w:r>
      <w:r w:rsidRPr="00557F59">
        <w:rPr>
          <w:sz w:val="22"/>
          <w:szCs w:val="24"/>
        </w:rPr>
        <w:t xml:space="preserve">. Да се организира и проведе публичен търг с явно наддаване </w:t>
      </w:r>
      <w:r w:rsidRPr="00557F59">
        <w:rPr>
          <w:b/>
          <w:sz w:val="22"/>
          <w:szCs w:val="24"/>
        </w:rPr>
        <w:t xml:space="preserve">за отдаване под наем за срок от </w:t>
      </w:r>
      <w:r>
        <w:rPr>
          <w:b/>
          <w:sz w:val="22"/>
          <w:szCs w:val="24"/>
        </w:rPr>
        <w:t>3 /три</w:t>
      </w:r>
      <w:r w:rsidRPr="00557F59">
        <w:rPr>
          <w:b/>
          <w:sz w:val="22"/>
          <w:szCs w:val="24"/>
        </w:rPr>
        <w:t>/ години</w:t>
      </w:r>
      <w:r w:rsidRPr="00557F59">
        <w:rPr>
          <w:sz w:val="22"/>
          <w:szCs w:val="24"/>
        </w:rPr>
        <w:t xml:space="preserve">, </w:t>
      </w:r>
      <w:r>
        <w:rPr>
          <w:sz w:val="22"/>
          <w:szCs w:val="24"/>
        </w:rPr>
        <w:t>на недвижим имот – частна общинска собственост, представляващ:</w:t>
      </w:r>
    </w:p>
    <w:p w:rsidR="00B90636" w:rsidRDefault="00B90636" w:rsidP="00B90636">
      <w:pPr>
        <w:jc w:val="both"/>
        <w:rPr>
          <w:sz w:val="22"/>
          <w:szCs w:val="24"/>
          <w:lang w:val="bg-BG"/>
        </w:rPr>
      </w:pPr>
    </w:p>
    <w:p w:rsidR="00B90636" w:rsidRPr="00B90636" w:rsidRDefault="00B90636" w:rsidP="00B90636">
      <w:pPr>
        <w:pStyle w:val="20"/>
        <w:rPr>
          <w:sz w:val="22"/>
          <w:szCs w:val="24"/>
        </w:rPr>
      </w:pPr>
      <w:r>
        <w:rPr>
          <w:b/>
          <w:szCs w:val="24"/>
        </w:rPr>
        <w:t xml:space="preserve">35/86 идеални </w:t>
      </w:r>
      <w:r w:rsidRPr="0076300B">
        <w:rPr>
          <w:b/>
          <w:szCs w:val="24"/>
        </w:rPr>
        <w:t>ч</w:t>
      </w:r>
      <w:r>
        <w:rPr>
          <w:b/>
          <w:szCs w:val="24"/>
        </w:rPr>
        <w:t>асти,</w:t>
      </w:r>
      <w:r w:rsidRPr="0076300B">
        <w:rPr>
          <w:szCs w:val="24"/>
        </w:rPr>
        <w:t xml:space="preserve"> </w:t>
      </w:r>
      <w:r>
        <w:rPr>
          <w:szCs w:val="24"/>
        </w:rPr>
        <w:t xml:space="preserve">представляващи </w:t>
      </w:r>
      <w:r w:rsidRPr="004636FD">
        <w:rPr>
          <w:b/>
          <w:szCs w:val="24"/>
        </w:rPr>
        <w:t xml:space="preserve">обособена част с площ 35 кв.м. </w:t>
      </w:r>
      <w:r w:rsidRPr="004636FD">
        <w:rPr>
          <w:szCs w:val="24"/>
        </w:rPr>
        <w:t>/тридесет и пет кв.м./ от</w:t>
      </w:r>
      <w:r>
        <w:rPr>
          <w:szCs w:val="24"/>
        </w:rPr>
        <w:t xml:space="preserve"> Самостоятелен обект в сграда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 </w:t>
      </w:r>
      <w:r w:rsidRPr="00616C16">
        <w:rPr>
          <w:b/>
          <w:szCs w:val="24"/>
        </w:rPr>
        <w:t>идентификатор 44776.501.243.2.2</w:t>
      </w:r>
      <w:r>
        <w:rPr>
          <w:b/>
          <w:szCs w:val="24"/>
        </w:rPr>
        <w:t>,</w:t>
      </w:r>
      <w:r w:rsidRPr="0012476B">
        <w:rPr>
          <w:szCs w:val="24"/>
        </w:rPr>
        <w:t xml:space="preserve"> със</w:t>
      </w:r>
      <w:r>
        <w:rPr>
          <w:szCs w:val="24"/>
        </w:rPr>
        <w:t xml:space="preserve"> застроена </w:t>
      </w:r>
      <w:r w:rsidRPr="004636FD">
        <w:rPr>
          <w:b/>
          <w:szCs w:val="24"/>
        </w:rPr>
        <w:t>площ 86 кв.м.</w:t>
      </w:r>
      <w:r>
        <w:rPr>
          <w:szCs w:val="24"/>
        </w:rPr>
        <w:t xml:space="preserve"> с предназначение на самостоятелния обект: </w:t>
      </w:r>
      <w:r w:rsidRPr="0012476B">
        <w:rPr>
          <w:b/>
          <w:szCs w:val="24"/>
        </w:rPr>
        <w:t>За търговска дейност - Магазин</w:t>
      </w:r>
      <w:r w:rsidRPr="009F525F">
        <w:rPr>
          <w:szCs w:val="24"/>
        </w:rPr>
        <w:t xml:space="preserve">, </w:t>
      </w:r>
      <w:r>
        <w:rPr>
          <w:szCs w:val="24"/>
        </w:rPr>
        <w:t>находящ</w:t>
      </w:r>
      <w:r w:rsidRPr="009F525F">
        <w:rPr>
          <w:szCs w:val="24"/>
        </w:rPr>
        <w:t xml:space="preserve"> се в с. Лява река, общ. Гурково</w:t>
      </w:r>
      <w:r>
        <w:rPr>
          <w:szCs w:val="24"/>
        </w:rPr>
        <w:t>.</w:t>
      </w:r>
    </w:p>
    <w:p w:rsidR="00060665" w:rsidRDefault="00060665" w:rsidP="00B90636">
      <w:pPr>
        <w:pStyle w:val="20"/>
        <w:ind w:firstLine="709"/>
        <w:rPr>
          <w:sz w:val="22"/>
          <w:szCs w:val="24"/>
        </w:rPr>
      </w:pPr>
    </w:p>
    <w:p w:rsidR="00B90636" w:rsidRPr="00557F59" w:rsidRDefault="00B90636" w:rsidP="00B90636">
      <w:pPr>
        <w:pStyle w:val="20"/>
        <w:ind w:firstLine="709"/>
        <w:rPr>
          <w:sz w:val="22"/>
          <w:szCs w:val="24"/>
        </w:rPr>
      </w:pPr>
      <w:r w:rsidRPr="00557F59">
        <w:rPr>
          <w:sz w:val="22"/>
          <w:szCs w:val="24"/>
        </w:rPr>
        <w:t>2. Условия на търга:</w:t>
      </w:r>
    </w:p>
    <w:p w:rsidR="00B90636" w:rsidRPr="00557F59" w:rsidRDefault="00B90636" w:rsidP="00B90636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2.1. Обекта е за отдаване под наем за срок от </w:t>
      </w:r>
      <w:r>
        <w:rPr>
          <w:b/>
          <w:sz w:val="22"/>
          <w:szCs w:val="24"/>
        </w:rPr>
        <w:t>3 /три</w:t>
      </w:r>
      <w:r w:rsidRPr="00557F59">
        <w:rPr>
          <w:b/>
          <w:sz w:val="22"/>
          <w:szCs w:val="24"/>
        </w:rPr>
        <w:t>/ години</w:t>
      </w:r>
      <w:r w:rsidRPr="00557F59">
        <w:rPr>
          <w:sz w:val="22"/>
          <w:szCs w:val="24"/>
          <w:lang w:val="bg-BG"/>
        </w:rPr>
        <w:t>;</w:t>
      </w:r>
    </w:p>
    <w:p w:rsidR="00B90636" w:rsidRPr="00557F59" w:rsidRDefault="00B90636" w:rsidP="00B90636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>2.2. Начална тръжна цена –</w:t>
      </w:r>
      <w:r w:rsidRPr="0076300B">
        <w:rPr>
          <w:b/>
          <w:sz w:val="24"/>
          <w:szCs w:val="24"/>
        </w:rPr>
        <w:t xml:space="preserve">26,25 лв </w:t>
      </w:r>
      <w:r w:rsidRPr="00557F59">
        <w:rPr>
          <w:b/>
          <w:sz w:val="22"/>
          <w:szCs w:val="24"/>
          <w:lang w:val="bg-BG"/>
        </w:rPr>
        <w:t>/</w:t>
      </w:r>
      <w:r>
        <w:rPr>
          <w:b/>
          <w:sz w:val="22"/>
          <w:szCs w:val="24"/>
          <w:lang w:val="bg-BG"/>
        </w:rPr>
        <w:t>двадесет и шест</w:t>
      </w:r>
      <w:r w:rsidRPr="00557F59">
        <w:rPr>
          <w:b/>
          <w:sz w:val="22"/>
          <w:szCs w:val="24"/>
          <w:lang w:val="bg-BG"/>
        </w:rPr>
        <w:t xml:space="preserve"> лв.</w:t>
      </w:r>
      <w:r>
        <w:rPr>
          <w:b/>
          <w:sz w:val="22"/>
          <w:szCs w:val="24"/>
          <w:lang w:val="bg-BG"/>
        </w:rPr>
        <w:t xml:space="preserve"> и двадесет и пет ст.</w:t>
      </w:r>
      <w:r w:rsidRPr="00557F59">
        <w:rPr>
          <w:b/>
          <w:sz w:val="22"/>
          <w:szCs w:val="24"/>
          <w:lang w:val="bg-BG"/>
        </w:rPr>
        <w:t xml:space="preserve">/, без ДДС </w:t>
      </w:r>
      <w:r>
        <w:rPr>
          <w:b/>
          <w:sz w:val="22"/>
          <w:szCs w:val="24"/>
          <w:lang w:val="bg-BG"/>
        </w:rPr>
        <w:t>месечен</w:t>
      </w:r>
      <w:r w:rsidRPr="00557F59">
        <w:rPr>
          <w:b/>
          <w:sz w:val="22"/>
          <w:szCs w:val="24"/>
          <w:lang w:val="bg-BG"/>
        </w:rPr>
        <w:t xml:space="preserve"> наем за целия имот</w:t>
      </w:r>
      <w:r w:rsidRPr="00557F59">
        <w:rPr>
          <w:sz w:val="22"/>
          <w:szCs w:val="24"/>
          <w:lang w:val="bg-BG"/>
        </w:rPr>
        <w:t>;</w:t>
      </w:r>
    </w:p>
    <w:p w:rsidR="00B90636" w:rsidRPr="00557F59" w:rsidRDefault="00B90636" w:rsidP="00B90636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2.3. Стъпка за наддаване – </w:t>
      </w:r>
      <w:r w:rsidRPr="00557F59">
        <w:rPr>
          <w:b/>
          <w:sz w:val="22"/>
          <w:szCs w:val="24"/>
          <w:lang w:val="bg-BG"/>
        </w:rPr>
        <w:t>10 %;</w:t>
      </w:r>
    </w:p>
    <w:p w:rsidR="00B90636" w:rsidRPr="00557F59" w:rsidRDefault="00B90636" w:rsidP="00B90636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2.4. Депозит за участие – </w:t>
      </w:r>
      <w:r>
        <w:rPr>
          <w:b/>
          <w:sz w:val="22"/>
          <w:szCs w:val="24"/>
          <w:lang w:val="bg-BG"/>
        </w:rPr>
        <w:t>30</w:t>
      </w:r>
      <w:r w:rsidRPr="00557F59">
        <w:rPr>
          <w:b/>
          <w:sz w:val="22"/>
          <w:szCs w:val="24"/>
          <w:lang w:val="bg-BG"/>
        </w:rPr>
        <w:t>,00 лв.;</w:t>
      </w:r>
    </w:p>
    <w:p w:rsidR="00B90636" w:rsidRPr="00557F59" w:rsidRDefault="00B90636" w:rsidP="00B90636">
      <w:pPr>
        <w:ind w:firstLine="709"/>
        <w:jc w:val="both"/>
        <w:rPr>
          <w:sz w:val="22"/>
          <w:szCs w:val="24"/>
          <w:lang w:val="bg-BG"/>
        </w:rPr>
      </w:pPr>
      <w:r w:rsidRPr="00557F59">
        <w:rPr>
          <w:sz w:val="22"/>
          <w:szCs w:val="24"/>
          <w:lang w:val="bg-BG"/>
        </w:rPr>
        <w:t xml:space="preserve">2.5. Тръжни книжа - </w:t>
      </w:r>
      <w:r w:rsidRPr="00557F59">
        <w:rPr>
          <w:b/>
          <w:sz w:val="22"/>
          <w:szCs w:val="24"/>
          <w:lang w:val="bg-BG"/>
        </w:rPr>
        <w:t>30,00 лв</w:t>
      </w:r>
      <w:r w:rsidRPr="00557F59">
        <w:rPr>
          <w:sz w:val="22"/>
          <w:szCs w:val="24"/>
          <w:lang w:val="bg-BG"/>
        </w:rPr>
        <w:t>.;</w:t>
      </w:r>
    </w:p>
    <w:p w:rsidR="00990496" w:rsidRPr="00557F59" w:rsidRDefault="00990496" w:rsidP="00990496">
      <w:pPr>
        <w:ind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 xml:space="preserve">2.6. Търгът да се проведе на </w:t>
      </w:r>
      <w:r>
        <w:rPr>
          <w:b/>
          <w:sz w:val="22"/>
          <w:lang w:val="en-US"/>
        </w:rPr>
        <w:t>19</w:t>
      </w:r>
      <w:r>
        <w:rPr>
          <w:b/>
          <w:sz w:val="22"/>
          <w:lang w:val="bg-BG"/>
        </w:rPr>
        <w:t>.02.2020</w:t>
      </w:r>
      <w:r w:rsidRPr="00557F59">
        <w:rPr>
          <w:b/>
          <w:sz w:val="22"/>
          <w:lang w:val="bg-BG"/>
        </w:rPr>
        <w:t>г. от</w:t>
      </w:r>
      <w:r w:rsidRPr="00557F59">
        <w:rPr>
          <w:sz w:val="22"/>
          <w:lang w:val="bg-BG"/>
        </w:rPr>
        <w:t xml:space="preserve"> </w:t>
      </w:r>
      <w:r w:rsidR="0097133A">
        <w:rPr>
          <w:b/>
          <w:sz w:val="22"/>
          <w:lang w:val="en-US"/>
        </w:rPr>
        <w:t>11.15</w:t>
      </w:r>
      <w:r w:rsidRPr="00557F59">
        <w:rPr>
          <w:b/>
          <w:sz w:val="22"/>
          <w:lang w:val="bg-BG"/>
        </w:rPr>
        <w:t xml:space="preserve"> часа</w:t>
      </w:r>
      <w:r w:rsidRPr="00557F59">
        <w:rPr>
          <w:sz w:val="22"/>
          <w:lang w:val="bg-BG"/>
        </w:rPr>
        <w:t xml:space="preserve"> в Общинска администрация </w:t>
      </w:r>
      <w:r>
        <w:rPr>
          <w:sz w:val="22"/>
          <w:lang w:val="bg-BG"/>
        </w:rPr>
        <w:br/>
      </w:r>
      <w:r w:rsidRPr="00557F59">
        <w:rPr>
          <w:sz w:val="22"/>
          <w:lang w:val="bg-BG"/>
        </w:rPr>
        <w:t>гр. Гурково ет.2, ст. №6.</w:t>
      </w:r>
    </w:p>
    <w:p w:rsidR="00990496" w:rsidRPr="00557F59" w:rsidRDefault="00990496" w:rsidP="00990496">
      <w:pPr>
        <w:ind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>2.7. Дати за оглед на имота: Всеки работен ден от 8,00 до 17,00 часа, до датата предхождаща датата на търга.</w:t>
      </w:r>
    </w:p>
    <w:p w:rsidR="00990496" w:rsidRPr="00557F59" w:rsidRDefault="00990496" w:rsidP="00990496">
      <w:pPr>
        <w:ind w:firstLine="709"/>
        <w:jc w:val="both"/>
        <w:rPr>
          <w:sz w:val="22"/>
          <w:lang w:val="bg-BG"/>
        </w:rPr>
      </w:pPr>
      <w:r w:rsidRPr="00557F59">
        <w:rPr>
          <w:sz w:val="22"/>
          <w:lang w:val="bg-BG"/>
        </w:rPr>
        <w:t xml:space="preserve">2.8. Желаещите да  участват в търга могат да закупят тръжни книжа до </w:t>
      </w:r>
      <w:r>
        <w:rPr>
          <w:sz w:val="22"/>
          <w:lang w:val="en-US"/>
        </w:rPr>
        <w:t>18.02.2020</w:t>
      </w:r>
      <w:r w:rsidRPr="00557F59">
        <w:rPr>
          <w:sz w:val="22"/>
          <w:lang w:val="bg-BG"/>
        </w:rPr>
        <w:t xml:space="preserve">г. в стая № 7, ет.2 на Общинска администрация. Депозита се плаща в касата на Общината до 16, 00 часа на </w:t>
      </w:r>
      <w:r>
        <w:rPr>
          <w:sz w:val="22"/>
          <w:lang w:val="en-US"/>
        </w:rPr>
        <w:t>18.02.2020</w:t>
      </w:r>
      <w:r w:rsidRPr="00557F59">
        <w:rPr>
          <w:sz w:val="22"/>
          <w:lang w:val="bg-BG"/>
        </w:rPr>
        <w:t xml:space="preserve">г. Документи за участие се подават в стая № 10 на ет. 2 /деловодство/ на Общинска администрация до16,30 часа на </w:t>
      </w:r>
      <w:r>
        <w:rPr>
          <w:sz w:val="22"/>
          <w:lang w:val="en-US"/>
        </w:rPr>
        <w:t>18.02.2020</w:t>
      </w:r>
      <w:r w:rsidRPr="00557F59">
        <w:rPr>
          <w:sz w:val="22"/>
          <w:lang w:val="bg-BG"/>
        </w:rPr>
        <w:t>г.</w:t>
      </w:r>
    </w:p>
    <w:p w:rsidR="00990496" w:rsidRDefault="00990496" w:rsidP="00990496">
      <w:pPr>
        <w:ind w:firstLine="709"/>
        <w:jc w:val="both"/>
        <w:rPr>
          <w:b/>
          <w:sz w:val="24"/>
          <w:lang w:val="bg-BG"/>
        </w:rPr>
      </w:pPr>
      <w:r>
        <w:rPr>
          <w:sz w:val="24"/>
          <w:lang w:val="bg-BG"/>
        </w:rPr>
        <w:t>При липса на участници за посочената дата, следващият търг да се проведе на 27.02.2020 г. при същите условия, като депозитите да се приемат до 26.02.2020г. включително.</w:t>
      </w:r>
    </w:p>
    <w:p w:rsidR="00B90636" w:rsidRPr="00557F59" w:rsidRDefault="00B90636" w:rsidP="00B90636">
      <w:pPr>
        <w:ind w:firstLine="709"/>
        <w:jc w:val="both"/>
        <w:rPr>
          <w:b/>
          <w:sz w:val="22"/>
          <w:lang w:val="bg-BG"/>
        </w:rPr>
      </w:pPr>
      <w:r w:rsidRPr="00557F59">
        <w:rPr>
          <w:b/>
          <w:sz w:val="22"/>
          <w:lang w:val="bg-BG"/>
        </w:rPr>
        <w:t>Настоящата заповед да се доведе до знанието на заинтересованите лица за сведение и изпълнение.</w:t>
      </w:r>
    </w:p>
    <w:p w:rsidR="00B90636" w:rsidRPr="00557F59" w:rsidRDefault="00B90636" w:rsidP="00B90636">
      <w:pPr>
        <w:ind w:firstLine="709"/>
        <w:jc w:val="both"/>
        <w:rPr>
          <w:b/>
          <w:sz w:val="22"/>
          <w:lang w:val="bg-BG"/>
        </w:rPr>
      </w:pPr>
    </w:p>
    <w:p w:rsidR="00B90636" w:rsidRDefault="00B90636" w:rsidP="00B90636">
      <w:pPr>
        <w:ind w:firstLine="709"/>
        <w:jc w:val="both"/>
        <w:rPr>
          <w:b/>
          <w:sz w:val="24"/>
          <w:lang w:val="bg-BG"/>
        </w:rPr>
      </w:pPr>
    </w:p>
    <w:p w:rsidR="00B90636" w:rsidRPr="00792F86" w:rsidRDefault="00B90636" w:rsidP="00B90636">
      <w:pPr>
        <w:rPr>
          <w:b/>
          <w:lang w:val="bg-BG"/>
        </w:rPr>
      </w:pPr>
      <w:r>
        <w:rPr>
          <w:b/>
          <w:lang w:val="bg-BG"/>
        </w:rPr>
        <w:t>МАРИАН ЦОНЕВ</w:t>
      </w:r>
    </w:p>
    <w:p w:rsidR="00B90636" w:rsidRDefault="00B90636" w:rsidP="00B90636">
      <w:pPr>
        <w:rPr>
          <w:b/>
          <w:lang w:val="bg-BG"/>
        </w:rPr>
      </w:pPr>
      <w:r w:rsidRPr="00792F86">
        <w:rPr>
          <w:b/>
          <w:lang w:val="bg-BG"/>
        </w:rPr>
        <w:t>КМЕТ НА ОБЩИНА ГУРКОВО</w:t>
      </w:r>
    </w:p>
    <w:p w:rsidR="00B90636" w:rsidRDefault="00B90636" w:rsidP="00B90636">
      <w:pPr>
        <w:pStyle w:val="3"/>
        <w:rPr>
          <w:b/>
          <w:caps/>
          <w:szCs w:val="24"/>
          <w:lang w:val="bg-BG"/>
        </w:rPr>
      </w:pPr>
    </w:p>
    <w:p w:rsidR="00B90636" w:rsidRDefault="00B90636" w:rsidP="00B90636">
      <w:pPr>
        <w:pStyle w:val="3"/>
        <w:rPr>
          <w:b/>
          <w:caps/>
          <w:szCs w:val="24"/>
          <w:lang w:val="bg-BG"/>
        </w:rPr>
      </w:pPr>
    </w:p>
    <w:p w:rsidR="00B90636" w:rsidRPr="00B90636" w:rsidRDefault="00B90636" w:rsidP="00B90636">
      <w:pPr>
        <w:pStyle w:val="3"/>
        <w:rPr>
          <w:b/>
          <w:caps/>
          <w:szCs w:val="24"/>
          <w:lang w:val="bg-BG"/>
        </w:rPr>
      </w:pPr>
    </w:p>
    <w:p w:rsidR="007230FC" w:rsidRDefault="00B90636" w:rsidP="00960A13">
      <w:pPr>
        <w:pStyle w:val="3"/>
        <w:rPr>
          <w:b/>
        </w:rPr>
      </w:pPr>
      <w:r w:rsidRPr="00773F14">
        <w:rPr>
          <w:b/>
          <w:caps/>
          <w:szCs w:val="24"/>
        </w:rPr>
        <w:t>МЦ</w:t>
      </w:r>
      <w:r>
        <w:rPr>
          <w:b/>
          <w:caps/>
          <w:szCs w:val="24"/>
        </w:rPr>
        <w:t>/</w:t>
      </w:r>
      <w:r>
        <w:rPr>
          <w:b/>
          <w:caps/>
          <w:szCs w:val="24"/>
          <w:lang w:val="bg-BG"/>
        </w:rPr>
        <w:t>Р</w:t>
      </w:r>
      <w:r w:rsidRPr="00773F14">
        <w:rPr>
          <w:b/>
          <w:caps/>
          <w:szCs w:val="24"/>
        </w:rPr>
        <w:t>Д</w:t>
      </w:r>
    </w:p>
    <w:sectPr w:rsidR="007230FC" w:rsidSect="001A46FB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5B7"/>
    <w:multiLevelType w:val="hybridMultilevel"/>
    <w:tmpl w:val="EFB20C26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4894939"/>
    <w:multiLevelType w:val="hybridMultilevel"/>
    <w:tmpl w:val="48E627B0"/>
    <w:lvl w:ilvl="0" w:tplc="9C02A9B2">
      <w:start w:val="4"/>
      <w:numFmt w:val="bullet"/>
      <w:lvlText w:val="-"/>
      <w:lvlJc w:val="left"/>
      <w:pPr>
        <w:tabs>
          <w:tab w:val="num" w:pos="1627"/>
        </w:tabs>
        <w:ind w:left="1627" w:hanging="397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1A46FB"/>
    <w:rsid w:val="00025803"/>
    <w:rsid w:val="00060665"/>
    <w:rsid w:val="000911A2"/>
    <w:rsid w:val="000F4E8F"/>
    <w:rsid w:val="00161F7C"/>
    <w:rsid w:val="001A46FB"/>
    <w:rsid w:val="00295228"/>
    <w:rsid w:val="002E2EC6"/>
    <w:rsid w:val="003561BA"/>
    <w:rsid w:val="00381786"/>
    <w:rsid w:val="004A1E62"/>
    <w:rsid w:val="004A4FB6"/>
    <w:rsid w:val="00657733"/>
    <w:rsid w:val="0066681F"/>
    <w:rsid w:val="0071063E"/>
    <w:rsid w:val="007230FC"/>
    <w:rsid w:val="00851899"/>
    <w:rsid w:val="00916876"/>
    <w:rsid w:val="00960A13"/>
    <w:rsid w:val="0097133A"/>
    <w:rsid w:val="00990496"/>
    <w:rsid w:val="009A643B"/>
    <w:rsid w:val="00A33C2B"/>
    <w:rsid w:val="00B738B3"/>
    <w:rsid w:val="00B90636"/>
    <w:rsid w:val="00BC53A1"/>
    <w:rsid w:val="00C56176"/>
    <w:rsid w:val="00D00752"/>
    <w:rsid w:val="00D70450"/>
    <w:rsid w:val="00DF067C"/>
    <w:rsid w:val="00E36816"/>
    <w:rsid w:val="00FD2CAB"/>
    <w:rsid w:val="00FD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B"/>
    <w:rPr>
      <w:lang w:val="en-AU" w:eastAsia="en-US"/>
    </w:rPr>
  </w:style>
  <w:style w:type="paragraph" w:styleId="1">
    <w:name w:val="heading 1"/>
    <w:basedOn w:val="a"/>
    <w:next w:val="a"/>
    <w:qFormat/>
    <w:rsid w:val="001A46FB"/>
    <w:pPr>
      <w:keepNext/>
      <w:jc w:val="center"/>
      <w:outlineLvl w:val="0"/>
    </w:pPr>
    <w:rPr>
      <w:b/>
      <w:sz w:val="36"/>
      <w:lang w:val="bg-BG"/>
    </w:rPr>
  </w:style>
  <w:style w:type="paragraph" w:styleId="2">
    <w:name w:val="heading 2"/>
    <w:basedOn w:val="a"/>
    <w:next w:val="a"/>
    <w:qFormat/>
    <w:rsid w:val="001A46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A46FB"/>
    <w:rPr>
      <w:color w:val="0000FF"/>
      <w:u w:val="single"/>
    </w:rPr>
  </w:style>
  <w:style w:type="paragraph" w:styleId="a4">
    <w:name w:val="Title"/>
    <w:basedOn w:val="a"/>
    <w:qFormat/>
    <w:rsid w:val="001A46FB"/>
    <w:pPr>
      <w:jc w:val="center"/>
    </w:pPr>
    <w:rPr>
      <w:b/>
      <w:sz w:val="28"/>
      <w:lang w:val="bg-BG"/>
    </w:rPr>
  </w:style>
  <w:style w:type="paragraph" w:styleId="a5">
    <w:name w:val="Body Text"/>
    <w:basedOn w:val="a"/>
    <w:link w:val="a6"/>
    <w:rsid w:val="001A46FB"/>
    <w:pPr>
      <w:jc w:val="both"/>
    </w:pPr>
    <w:rPr>
      <w:sz w:val="28"/>
      <w:lang w:val="bg-BG"/>
    </w:rPr>
  </w:style>
  <w:style w:type="paragraph" w:styleId="20">
    <w:name w:val="Body Text 2"/>
    <w:basedOn w:val="a"/>
    <w:link w:val="21"/>
    <w:rsid w:val="001A46FB"/>
    <w:pPr>
      <w:jc w:val="both"/>
    </w:pPr>
    <w:rPr>
      <w:sz w:val="24"/>
      <w:lang w:val="bg-BG"/>
    </w:rPr>
  </w:style>
  <w:style w:type="paragraph" w:customStyle="1" w:styleId="a7">
    <w:name w:val=" Знак Знак Знак"/>
    <w:basedOn w:val="a"/>
    <w:rsid w:val="001A46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3">
    <w:name w:val="Body Text 3"/>
    <w:basedOn w:val="a"/>
    <w:link w:val="30"/>
    <w:uiPriority w:val="99"/>
    <w:unhideWhenUsed/>
    <w:rsid w:val="00960A13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960A13"/>
    <w:rPr>
      <w:sz w:val="16"/>
      <w:szCs w:val="16"/>
      <w:lang w:val="en-AU" w:eastAsia="en-US"/>
    </w:rPr>
  </w:style>
  <w:style w:type="character" w:customStyle="1" w:styleId="a6">
    <w:name w:val="Основен текст Знак"/>
    <w:basedOn w:val="a0"/>
    <w:link w:val="a5"/>
    <w:rsid w:val="00960A13"/>
    <w:rPr>
      <w:sz w:val="28"/>
      <w:lang w:eastAsia="en-US"/>
    </w:rPr>
  </w:style>
  <w:style w:type="character" w:customStyle="1" w:styleId="21">
    <w:name w:val="Основен текст 2 Знак"/>
    <w:basedOn w:val="a0"/>
    <w:link w:val="20"/>
    <w:rsid w:val="00960A1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kovo_obs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rkovo_obs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kovo_obs@abv.b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ГУРКОВО</vt:lpstr>
    </vt:vector>
  </TitlesOfParts>
  <Company>MDARR</Company>
  <LinksUpToDate>false</LinksUpToDate>
  <CharactersWithSpaces>6943</CharactersWithSpaces>
  <SharedDoc>false</SharedDoc>
  <HLinks>
    <vt:vector size="18" baseType="variant">
      <vt:variant>
        <vt:i4>1966099</vt:i4>
      </vt:variant>
      <vt:variant>
        <vt:i4>6</vt:i4>
      </vt:variant>
      <vt:variant>
        <vt:i4>0</vt:i4>
      </vt:variant>
      <vt:variant>
        <vt:i4>5</vt:i4>
      </vt:variant>
      <vt:variant>
        <vt:lpwstr>mailto:gurkovo_obs@abv.bg</vt:lpwstr>
      </vt:variant>
      <vt:variant>
        <vt:lpwstr/>
      </vt:variant>
      <vt:variant>
        <vt:i4>1966099</vt:i4>
      </vt:variant>
      <vt:variant>
        <vt:i4>3</vt:i4>
      </vt:variant>
      <vt:variant>
        <vt:i4>0</vt:i4>
      </vt:variant>
      <vt:variant>
        <vt:i4>5</vt:i4>
      </vt:variant>
      <vt:variant>
        <vt:lpwstr>mailto:gurkovo_obs@abv.bg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mailto:gurkovo_obs@abv.bg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ГУРКОВО</dc:title>
  <dc:creator>MDARR</dc:creator>
  <cp:lastModifiedBy>Fujitsu Siemens 1</cp:lastModifiedBy>
  <cp:revision>2</cp:revision>
  <cp:lastPrinted>2017-04-07T07:04:00Z</cp:lastPrinted>
  <dcterms:created xsi:type="dcterms:W3CDTF">2020-01-16T09:06:00Z</dcterms:created>
  <dcterms:modified xsi:type="dcterms:W3CDTF">2020-01-16T09:06:00Z</dcterms:modified>
</cp:coreProperties>
</file>